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74" w:rsidRPr="00A606D1" w:rsidRDefault="00102F0F" w:rsidP="00A606D1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Д О Г О В О Р №</w:t>
      </w:r>
      <w:r w:rsidR="00913742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102F0F" w:rsidRPr="00686D78" w:rsidRDefault="00102F0F" w:rsidP="00A606D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>г.</w:t>
      </w:r>
      <w:r w:rsidR="006B6ED4">
        <w:rPr>
          <w:rFonts w:ascii="Times New Roman" w:hAnsi="Times New Roman" w:cs="Times New Roman"/>
          <w:sz w:val="20"/>
          <w:szCs w:val="20"/>
        </w:rPr>
        <w:t xml:space="preserve"> </w:t>
      </w:r>
      <w:r w:rsidRPr="00686D78">
        <w:rPr>
          <w:rFonts w:ascii="Times New Roman" w:hAnsi="Times New Roman" w:cs="Times New Roman"/>
          <w:sz w:val="20"/>
          <w:szCs w:val="20"/>
        </w:rPr>
        <w:t xml:space="preserve">Ташкент                                                                                                                              </w:t>
      </w:r>
      <w:proofErr w:type="gramStart"/>
      <w:r w:rsidRPr="00686D78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686D78">
        <w:rPr>
          <w:rFonts w:ascii="Times New Roman" w:hAnsi="Times New Roman" w:cs="Times New Roman"/>
          <w:sz w:val="20"/>
          <w:szCs w:val="20"/>
        </w:rPr>
        <w:t>__»__________202</w:t>
      </w:r>
      <w:r w:rsidR="00680F3D">
        <w:rPr>
          <w:rFonts w:ascii="Times New Roman" w:hAnsi="Times New Roman" w:cs="Times New Roman"/>
          <w:sz w:val="20"/>
          <w:szCs w:val="20"/>
        </w:rPr>
        <w:t>2</w:t>
      </w:r>
      <w:r w:rsidRPr="00686D78">
        <w:rPr>
          <w:rFonts w:ascii="Times New Roman" w:hAnsi="Times New Roman" w:cs="Times New Roman"/>
          <w:sz w:val="20"/>
          <w:szCs w:val="20"/>
        </w:rPr>
        <w:t>г</w:t>
      </w:r>
    </w:p>
    <w:p w:rsidR="00102F0F" w:rsidRPr="00686D78" w:rsidRDefault="00102F0F" w:rsidP="00A606D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F3D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Pr="00686D78">
        <w:rPr>
          <w:rFonts w:ascii="Times New Roman" w:hAnsi="Times New Roman" w:cs="Times New Roman"/>
          <w:sz w:val="20"/>
          <w:szCs w:val="20"/>
        </w:rPr>
        <w:t>именуемое в дальнейшем «ИСПОЛНИТЕЛЬ», в л</w:t>
      </w:r>
      <w:r w:rsidR="00680F3D">
        <w:rPr>
          <w:rFonts w:ascii="Times New Roman" w:hAnsi="Times New Roman" w:cs="Times New Roman"/>
          <w:sz w:val="20"/>
          <w:szCs w:val="20"/>
        </w:rPr>
        <w:t>ице директора _________________</w:t>
      </w:r>
      <w:r w:rsidRPr="00686D78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 с одной стороны и ____________________</w:t>
      </w:r>
      <w:proofErr w:type="gramStart"/>
      <w:r w:rsidRPr="00686D78">
        <w:rPr>
          <w:rFonts w:ascii="Times New Roman" w:hAnsi="Times New Roman" w:cs="Times New Roman"/>
          <w:sz w:val="20"/>
          <w:szCs w:val="20"/>
        </w:rPr>
        <w:t>_,именуемый</w:t>
      </w:r>
      <w:proofErr w:type="gramEnd"/>
      <w:r w:rsidRPr="00686D78">
        <w:rPr>
          <w:rFonts w:ascii="Times New Roman" w:hAnsi="Times New Roman" w:cs="Times New Roman"/>
          <w:sz w:val="20"/>
          <w:szCs w:val="20"/>
        </w:rPr>
        <w:t xml:space="preserve"> в дальнейшем «ЗАКАЗЧИК»  в лице _________________________,действующего на основании________________ с другой стороны, заключили настоящий договор.</w:t>
      </w:r>
    </w:p>
    <w:p w:rsidR="00340971" w:rsidRPr="00A606D1" w:rsidRDefault="00102F0F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1. ПРЕДМЕТ  ДОГОВОРА.</w:t>
      </w:r>
    </w:p>
    <w:p w:rsidR="00340971" w:rsidRPr="00686D78" w:rsidRDefault="00102F0F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1.1 ЗАКАЗЧИК</w:t>
      </w:r>
      <w:r w:rsidRPr="00686D78">
        <w:rPr>
          <w:rFonts w:ascii="Times New Roman" w:hAnsi="Times New Roman" w:cs="Times New Roman"/>
          <w:sz w:val="20"/>
          <w:szCs w:val="20"/>
        </w:rPr>
        <w:t xml:space="preserve"> поручает, а</w:t>
      </w:r>
      <w:r w:rsidRPr="00A606D1">
        <w:rPr>
          <w:rFonts w:ascii="Times New Roman" w:hAnsi="Times New Roman" w:cs="Times New Roman"/>
          <w:b/>
          <w:sz w:val="20"/>
          <w:szCs w:val="20"/>
        </w:rPr>
        <w:t xml:space="preserve"> ИСПОЛНИТЕЛЬ</w:t>
      </w:r>
      <w:r w:rsidRPr="00686D78">
        <w:rPr>
          <w:rFonts w:ascii="Times New Roman" w:hAnsi="Times New Roman" w:cs="Times New Roman"/>
          <w:sz w:val="20"/>
          <w:szCs w:val="20"/>
        </w:rPr>
        <w:t xml:space="preserve"> принимает на себя: «Техническое обслуживание средств пожарной сигнализации»</w:t>
      </w:r>
      <w:r w:rsidR="00340971" w:rsidRPr="00686D78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40971" w:rsidRPr="00686D78">
        <w:rPr>
          <w:rFonts w:ascii="Times New Roman" w:hAnsi="Times New Roman" w:cs="Times New Roman"/>
          <w:sz w:val="20"/>
          <w:szCs w:val="20"/>
        </w:rPr>
        <w:t xml:space="preserve">        1.2 Содержание и объем работ: техническое обслуживание (ТО) проводится  с целью поддержания работоспособного сочетания установок в процессе эксплуатации путём периодического проведения работ по профилактике, контролю технического состояния и устранения характерных неи</w:t>
      </w:r>
      <w:r w:rsidR="006B6ED4">
        <w:rPr>
          <w:rFonts w:ascii="Times New Roman" w:hAnsi="Times New Roman" w:cs="Times New Roman"/>
          <w:sz w:val="20"/>
          <w:szCs w:val="20"/>
        </w:rPr>
        <w:t>с</w:t>
      </w:r>
      <w:r w:rsidR="00340971" w:rsidRPr="00686D78">
        <w:rPr>
          <w:rFonts w:ascii="Times New Roman" w:hAnsi="Times New Roman" w:cs="Times New Roman"/>
          <w:sz w:val="20"/>
          <w:szCs w:val="20"/>
        </w:rPr>
        <w:t xml:space="preserve">правностей, определённых документацией и типовыми технологическими процессами ТО. </w:t>
      </w:r>
    </w:p>
    <w:p w:rsidR="006B6ED4" w:rsidRPr="00A606D1" w:rsidRDefault="00340971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 xml:space="preserve">2. ПОРЯОК ПРИЁМА И СДАЧИ РАБОТ. </w:t>
      </w:r>
      <w:r w:rsidR="006B6ED4" w:rsidRPr="00A606D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279F4" w:rsidRPr="00A606D1" w:rsidRDefault="00340971" w:rsidP="00A60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>2.1 Работоспособность установки после проведения ТО проверяется ЗАКАЗЧИКОМ, после чего Стороны заполняют «</w:t>
      </w:r>
      <w:r w:rsidR="00C279F4" w:rsidRPr="00686D78">
        <w:rPr>
          <w:rFonts w:ascii="Times New Roman" w:hAnsi="Times New Roman" w:cs="Times New Roman"/>
          <w:sz w:val="20"/>
          <w:szCs w:val="20"/>
        </w:rPr>
        <w:t>Журнал регистрации работ по Техническому обслужива</w:t>
      </w:r>
      <w:r w:rsidR="006B6ED4">
        <w:rPr>
          <w:rFonts w:ascii="Times New Roman" w:hAnsi="Times New Roman" w:cs="Times New Roman"/>
          <w:sz w:val="20"/>
          <w:szCs w:val="20"/>
        </w:rPr>
        <w:t>н</w:t>
      </w:r>
      <w:r w:rsidR="00C279F4" w:rsidRPr="00686D78">
        <w:rPr>
          <w:rFonts w:ascii="Times New Roman" w:hAnsi="Times New Roman" w:cs="Times New Roman"/>
          <w:sz w:val="20"/>
          <w:szCs w:val="20"/>
        </w:rPr>
        <w:t>ию и ремонту</w:t>
      </w:r>
      <w:r w:rsidRPr="00686D78">
        <w:rPr>
          <w:rFonts w:ascii="Times New Roman" w:hAnsi="Times New Roman" w:cs="Times New Roman"/>
          <w:sz w:val="20"/>
          <w:szCs w:val="20"/>
        </w:rPr>
        <w:t>»</w:t>
      </w:r>
      <w:r w:rsidR="00C279F4" w:rsidRPr="00686D78">
        <w:rPr>
          <w:rFonts w:ascii="Times New Roman" w:hAnsi="Times New Roman" w:cs="Times New Roman"/>
          <w:sz w:val="20"/>
          <w:szCs w:val="20"/>
        </w:rPr>
        <w:t xml:space="preserve"> в установленном порядке и заверяют подписями. </w:t>
      </w:r>
    </w:p>
    <w:p w:rsidR="00340971" w:rsidRPr="00A606D1" w:rsidRDefault="00C279F4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3. СТОИМОСТЬ РАБОТ.</w:t>
      </w:r>
    </w:p>
    <w:p w:rsidR="00C279F4" w:rsidRPr="00686D78" w:rsidRDefault="00C279F4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 xml:space="preserve">3.1 Стоимость ТО определяется на основании прилагаемого Графика технического </w:t>
      </w:r>
      <w:proofErr w:type="gramStart"/>
      <w:r w:rsidRPr="00686D78">
        <w:rPr>
          <w:rFonts w:ascii="Times New Roman" w:hAnsi="Times New Roman" w:cs="Times New Roman"/>
          <w:sz w:val="20"/>
          <w:szCs w:val="20"/>
        </w:rPr>
        <w:t>обслуж</w:t>
      </w:r>
      <w:r w:rsidR="006A35D7">
        <w:rPr>
          <w:rFonts w:ascii="Times New Roman" w:hAnsi="Times New Roman" w:cs="Times New Roman"/>
          <w:sz w:val="20"/>
          <w:szCs w:val="20"/>
        </w:rPr>
        <w:t>и</w:t>
      </w:r>
      <w:r w:rsidRPr="00686D78">
        <w:rPr>
          <w:rFonts w:ascii="Times New Roman" w:hAnsi="Times New Roman" w:cs="Times New Roman"/>
          <w:sz w:val="20"/>
          <w:szCs w:val="20"/>
        </w:rPr>
        <w:t>вани</w:t>
      </w:r>
      <w:r w:rsidR="006A35D7">
        <w:rPr>
          <w:rFonts w:ascii="Times New Roman" w:hAnsi="Times New Roman" w:cs="Times New Roman"/>
          <w:sz w:val="20"/>
          <w:szCs w:val="20"/>
        </w:rPr>
        <w:t xml:space="preserve">я </w:t>
      </w:r>
      <w:r w:rsidRPr="00686D78">
        <w:rPr>
          <w:rFonts w:ascii="Times New Roman" w:hAnsi="Times New Roman" w:cs="Times New Roman"/>
          <w:sz w:val="20"/>
          <w:szCs w:val="20"/>
        </w:rPr>
        <w:t>,по</w:t>
      </w:r>
      <w:proofErr w:type="gramEnd"/>
      <w:r w:rsidRPr="00686D78">
        <w:rPr>
          <w:rFonts w:ascii="Times New Roman" w:hAnsi="Times New Roman" w:cs="Times New Roman"/>
          <w:sz w:val="20"/>
          <w:szCs w:val="20"/>
        </w:rPr>
        <w:t xml:space="preserve"> взаимной договорённости ИСПОЛНИТЕЛЯ и ЗАКАЗЧИКА и зак</w:t>
      </w:r>
      <w:r w:rsidR="006A35D7">
        <w:rPr>
          <w:rFonts w:ascii="Times New Roman" w:hAnsi="Times New Roman" w:cs="Times New Roman"/>
          <w:sz w:val="20"/>
          <w:szCs w:val="20"/>
        </w:rPr>
        <w:t>р</w:t>
      </w:r>
      <w:r w:rsidRPr="00686D78">
        <w:rPr>
          <w:rFonts w:ascii="Times New Roman" w:hAnsi="Times New Roman" w:cs="Times New Roman"/>
          <w:sz w:val="20"/>
          <w:szCs w:val="20"/>
        </w:rPr>
        <w:t xml:space="preserve">епляется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Pr="00686D78">
        <w:rPr>
          <w:rFonts w:ascii="Times New Roman" w:hAnsi="Times New Roman" w:cs="Times New Roman"/>
          <w:sz w:val="20"/>
          <w:szCs w:val="20"/>
        </w:rPr>
        <w:t>Протоколом соглашения о договорной цене.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164BA" w:rsidRPr="00686D78">
        <w:rPr>
          <w:rFonts w:ascii="Times New Roman" w:hAnsi="Times New Roman" w:cs="Times New Roman"/>
          <w:sz w:val="20"/>
          <w:szCs w:val="20"/>
        </w:rPr>
        <w:t>3.</w:t>
      </w:r>
      <w:r w:rsidRPr="00686D78">
        <w:rPr>
          <w:rFonts w:ascii="Times New Roman" w:hAnsi="Times New Roman" w:cs="Times New Roman"/>
          <w:sz w:val="20"/>
          <w:szCs w:val="20"/>
        </w:rPr>
        <w:t xml:space="preserve">2 </w:t>
      </w:r>
      <w:r w:rsidR="00B31D9E">
        <w:rPr>
          <w:rFonts w:ascii="Times New Roman" w:hAnsi="Times New Roman" w:cs="Times New Roman"/>
          <w:sz w:val="20"/>
          <w:szCs w:val="20"/>
        </w:rPr>
        <w:t>Общая сумма договора за _____________ составляет:______________________________________________________________________________________________________________________________________________________________сум.</w:t>
      </w:r>
    </w:p>
    <w:p w:rsidR="00C279F4" w:rsidRPr="00A606D1" w:rsidRDefault="00C279F4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4.ПОЯДОК РАЯЧЁТОВ.</w:t>
      </w:r>
    </w:p>
    <w:p w:rsidR="00C279F4" w:rsidRPr="00686D78" w:rsidRDefault="00C279F4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>4.1 В соответствии с действующим законом законодательством ЗАКАЗЧИК производит предоплату в размере 15% от суммы договора в течении 20 дней после подписания договора.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0164BA" w:rsidRPr="00686D78">
        <w:rPr>
          <w:rFonts w:ascii="Times New Roman" w:hAnsi="Times New Roman" w:cs="Times New Roman"/>
          <w:sz w:val="20"/>
          <w:szCs w:val="20"/>
        </w:rPr>
        <w:t>4.</w:t>
      </w:r>
      <w:r w:rsidRPr="00686D78">
        <w:rPr>
          <w:rFonts w:ascii="Times New Roman" w:hAnsi="Times New Roman" w:cs="Times New Roman"/>
          <w:sz w:val="20"/>
          <w:szCs w:val="20"/>
        </w:rPr>
        <w:t>2 Расчёты за выполненные работы производятся ежемесячно на основании акта выполненных работ и счёт-фактуры, подписанных обеими сторонами до десятого числа каждого месяца, следующего за отчётным.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686D78">
        <w:rPr>
          <w:rFonts w:ascii="Times New Roman" w:hAnsi="Times New Roman" w:cs="Times New Roman"/>
          <w:sz w:val="20"/>
          <w:szCs w:val="20"/>
        </w:rPr>
        <w:t>4</w:t>
      </w:r>
      <w:r w:rsidR="000164BA" w:rsidRPr="00686D78">
        <w:rPr>
          <w:rFonts w:ascii="Times New Roman" w:hAnsi="Times New Roman" w:cs="Times New Roman"/>
          <w:sz w:val="20"/>
          <w:szCs w:val="20"/>
        </w:rPr>
        <w:t>.</w:t>
      </w:r>
      <w:r w:rsidRPr="00686D78">
        <w:rPr>
          <w:rFonts w:ascii="Times New Roman" w:hAnsi="Times New Roman" w:cs="Times New Roman"/>
          <w:sz w:val="20"/>
          <w:szCs w:val="20"/>
        </w:rPr>
        <w:t>3 Договорная цена не включает в себя</w:t>
      </w:r>
      <w:r w:rsidR="000164BA" w:rsidRPr="00686D78">
        <w:rPr>
          <w:rFonts w:ascii="Times New Roman" w:hAnsi="Times New Roman" w:cs="Times New Roman"/>
          <w:sz w:val="20"/>
          <w:szCs w:val="20"/>
        </w:rPr>
        <w:t xml:space="preserve"> стоимость комплектующих изделий и материалов, которые оплачиваются ЗАЗЧИКОМ по фактическим ценам с учётом тра</w:t>
      </w:r>
      <w:r w:rsidR="006A35D7">
        <w:rPr>
          <w:rFonts w:ascii="Times New Roman" w:hAnsi="Times New Roman" w:cs="Times New Roman"/>
          <w:sz w:val="20"/>
          <w:szCs w:val="20"/>
        </w:rPr>
        <w:t>н</w:t>
      </w:r>
      <w:r w:rsidR="000164BA" w:rsidRPr="00686D78">
        <w:rPr>
          <w:rFonts w:ascii="Times New Roman" w:hAnsi="Times New Roman" w:cs="Times New Roman"/>
          <w:sz w:val="20"/>
          <w:szCs w:val="20"/>
        </w:rPr>
        <w:t>спортных средств.</w:t>
      </w:r>
    </w:p>
    <w:p w:rsidR="000164BA" w:rsidRPr="00A606D1" w:rsidRDefault="000164BA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5. ПРАВА И ОБЯЗАННОСТИ ИСПОЛНИТЕЛЯ.</w:t>
      </w:r>
    </w:p>
    <w:p w:rsidR="00686D78" w:rsidRPr="00686D78" w:rsidRDefault="000164BA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>5.1 Права ИСПОЛНИТЕЛЯ: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686D78">
        <w:rPr>
          <w:rFonts w:ascii="Times New Roman" w:hAnsi="Times New Roman" w:cs="Times New Roman"/>
          <w:sz w:val="20"/>
          <w:szCs w:val="20"/>
        </w:rPr>
        <w:t xml:space="preserve">- </w:t>
      </w:r>
      <w:r w:rsidR="006B6ED4">
        <w:rPr>
          <w:rFonts w:ascii="Times New Roman" w:hAnsi="Times New Roman" w:cs="Times New Roman"/>
          <w:sz w:val="20"/>
          <w:szCs w:val="20"/>
        </w:rPr>
        <w:t xml:space="preserve"> </w:t>
      </w:r>
      <w:r w:rsidRPr="00686D78">
        <w:rPr>
          <w:rFonts w:ascii="Times New Roman" w:hAnsi="Times New Roman" w:cs="Times New Roman"/>
          <w:sz w:val="20"/>
          <w:szCs w:val="20"/>
        </w:rPr>
        <w:t>прекратить работы по ТО в случае нарушения ЗАКАЗЧИКОМ сроков платежей за выполненные работы, невыполнение условий договора или по результатам технического освидетельствования установок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Pr="00686D78">
        <w:rPr>
          <w:rFonts w:ascii="Times New Roman" w:hAnsi="Times New Roman" w:cs="Times New Roman"/>
          <w:sz w:val="20"/>
          <w:szCs w:val="20"/>
        </w:rPr>
        <w:t>,предварительно сообщив об этом ЗАКАЗЧИКУ;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86D78">
        <w:rPr>
          <w:rFonts w:ascii="Times New Roman" w:hAnsi="Times New Roman" w:cs="Times New Roman"/>
          <w:sz w:val="20"/>
          <w:szCs w:val="20"/>
        </w:rPr>
        <w:t>-переносить по письменному согласованию с ЗАКАЗЧИКОМ сроки выполнения работ.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686D78">
        <w:rPr>
          <w:rFonts w:ascii="Times New Roman" w:hAnsi="Times New Roman" w:cs="Times New Roman"/>
          <w:sz w:val="20"/>
          <w:szCs w:val="20"/>
        </w:rPr>
        <w:t xml:space="preserve">5.2 </w:t>
      </w:r>
      <w:r w:rsidR="00AE1A60" w:rsidRPr="00686D78">
        <w:rPr>
          <w:rFonts w:ascii="Times New Roman" w:hAnsi="Times New Roman" w:cs="Times New Roman"/>
          <w:sz w:val="20"/>
          <w:szCs w:val="20"/>
        </w:rPr>
        <w:t>Обязанности ИСПОЛНИТЕЛЯ: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- </w:t>
      </w:r>
      <w:r w:rsidR="006B6ED4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гарантирует качество выполненных работ 1 месяц, но не более сроком указанный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>дей</w:t>
      </w:r>
      <w:r w:rsidR="006A35D7">
        <w:rPr>
          <w:rFonts w:ascii="Times New Roman" w:hAnsi="Times New Roman" w:cs="Times New Roman"/>
          <w:sz w:val="20"/>
          <w:szCs w:val="20"/>
        </w:rPr>
        <w:t>ст</w:t>
      </w:r>
      <w:r w:rsidR="00AE1A60" w:rsidRPr="00686D78">
        <w:rPr>
          <w:rFonts w:ascii="Times New Roman" w:hAnsi="Times New Roman" w:cs="Times New Roman"/>
          <w:sz w:val="20"/>
          <w:szCs w:val="20"/>
        </w:rPr>
        <w:t>вием договора согласно акта в</w:t>
      </w:r>
      <w:r w:rsidR="00686D78">
        <w:rPr>
          <w:rFonts w:ascii="Times New Roman" w:hAnsi="Times New Roman" w:cs="Times New Roman"/>
          <w:sz w:val="20"/>
          <w:szCs w:val="20"/>
        </w:rPr>
        <w:t xml:space="preserve">ыполненных работ и счёт-фактуры; 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- </w:t>
      </w:r>
      <w:r w:rsidR="006B6ED4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>устранять техническую неисправность на объекте в течении 24 часов;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E1A60" w:rsidRPr="00686D78">
        <w:rPr>
          <w:rFonts w:ascii="Times New Roman" w:hAnsi="Times New Roman" w:cs="Times New Roman"/>
          <w:sz w:val="20"/>
          <w:szCs w:val="20"/>
        </w:rPr>
        <w:t>-</w:t>
      </w:r>
      <w:r w:rsidRPr="00686D78">
        <w:rPr>
          <w:rFonts w:ascii="Times New Roman" w:hAnsi="Times New Roman" w:cs="Times New Roman"/>
          <w:sz w:val="20"/>
          <w:szCs w:val="20"/>
        </w:rPr>
        <w:t xml:space="preserve"> </w:t>
      </w:r>
      <w:r w:rsidR="006B6ED4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проводить ТО персоналом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>соответс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вующей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>квалификации, аттестованным по «ПТЭ и ПТБ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AE1A60" w:rsidRPr="00686D78">
        <w:rPr>
          <w:rFonts w:ascii="Times New Roman" w:hAnsi="Times New Roman" w:cs="Times New Roman"/>
          <w:sz w:val="20"/>
          <w:szCs w:val="20"/>
        </w:rPr>
        <w:t>,при эксплуатации электроустановок потр</w:t>
      </w:r>
      <w:r w:rsidR="00686D78" w:rsidRPr="00686D78">
        <w:rPr>
          <w:rFonts w:ascii="Times New Roman" w:hAnsi="Times New Roman" w:cs="Times New Roman"/>
          <w:sz w:val="20"/>
          <w:szCs w:val="20"/>
        </w:rPr>
        <w:t>е</w:t>
      </w:r>
      <w:r w:rsidR="00AE1A60" w:rsidRPr="00686D78">
        <w:rPr>
          <w:rFonts w:ascii="Times New Roman" w:hAnsi="Times New Roman" w:cs="Times New Roman"/>
          <w:sz w:val="20"/>
          <w:szCs w:val="20"/>
        </w:rPr>
        <w:t xml:space="preserve">бителей» </w:t>
      </w:r>
      <w:r w:rsidR="00686D78" w:rsidRPr="00686D78">
        <w:rPr>
          <w:rFonts w:ascii="Times New Roman" w:hAnsi="Times New Roman" w:cs="Times New Roman"/>
          <w:sz w:val="20"/>
          <w:szCs w:val="20"/>
        </w:rPr>
        <w:t>в присутс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 w:rsidR="00686D78" w:rsidRPr="00686D78">
        <w:rPr>
          <w:rFonts w:ascii="Times New Roman" w:hAnsi="Times New Roman" w:cs="Times New Roman"/>
          <w:sz w:val="20"/>
          <w:szCs w:val="20"/>
        </w:rPr>
        <w:t>вии ЗАКАЗЧИКА;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- </w:t>
      </w:r>
      <w:r w:rsidR="00686D78" w:rsidRPr="00686D78">
        <w:rPr>
          <w:rFonts w:ascii="Times New Roman" w:hAnsi="Times New Roman" w:cs="Times New Roman"/>
          <w:sz w:val="20"/>
          <w:szCs w:val="20"/>
        </w:rPr>
        <w:t>соблюдать внутри объектный режим, правила ТБ и пожарной безопасности.</w:t>
      </w:r>
    </w:p>
    <w:p w:rsidR="00686D78" w:rsidRPr="00A606D1" w:rsidRDefault="00686D78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6. ПРАВА И ОБЯЗАННОСТИ ЗАКАЗЧИКА</w:t>
      </w:r>
    </w:p>
    <w:p w:rsidR="00F81434" w:rsidRDefault="00686D78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D78">
        <w:rPr>
          <w:rFonts w:ascii="Times New Roman" w:hAnsi="Times New Roman" w:cs="Times New Roman"/>
          <w:sz w:val="20"/>
          <w:szCs w:val="20"/>
        </w:rPr>
        <w:t>6.1 Права ЗАКАЗЧИКА: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686D78">
        <w:rPr>
          <w:rFonts w:ascii="Times New Roman" w:hAnsi="Times New Roman" w:cs="Times New Roman"/>
          <w:sz w:val="20"/>
          <w:szCs w:val="20"/>
        </w:rPr>
        <w:t>- контролировать фактический объём и качество работ, выпол</w:t>
      </w:r>
      <w:r w:rsidR="006B6ED4">
        <w:rPr>
          <w:rFonts w:ascii="Times New Roman" w:hAnsi="Times New Roman" w:cs="Times New Roman"/>
          <w:sz w:val="20"/>
          <w:szCs w:val="20"/>
        </w:rPr>
        <w:t>н</w:t>
      </w:r>
      <w:r w:rsidR="00F81434">
        <w:rPr>
          <w:rFonts w:ascii="Times New Roman" w:hAnsi="Times New Roman" w:cs="Times New Roman"/>
          <w:sz w:val="20"/>
          <w:szCs w:val="20"/>
        </w:rPr>
        <w:t>яемых ИСПОЛНИТЕЛЕМ;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81434">
        <w:rPr>
          <w:rFonts w:ascii="Times New Roman" w:hAnsi="Times New Roman" w:cs="Times New Roman"/>
          <w:sz w:val="20"/>
          <w:szCs w:val="20"/>
        </w:rPr>
        <w:t>- переносить по согласованию с ИСПОЛНИТЕЛЕМ сроки выполнения работ;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F81434">
        <w:rPr>
          <w:rFonts w:ascii="Times New Roman" w:hAnsi="Times New Roman" w:cs="Times New Roman"/>
          <w:sz w:val="20"/>
          <w:szCs w:val="20"/>
        </w:rPr>
        <w:t>- задерживать или уменьшать оплату при несвоевременном или некачественном выполнении работ ИСПОЛНИТЕЛЕМ;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</w:t>
      </w:r>
      <w:r w:rsidR="00F81434">
        <w:rPr>
          <w:rFonts w:ascii="Times New Roman" w:hAnsi="Times New Roman" w:cs="Times New Roman"/>
          <w:sz w:val="20"/>
          <w:szCs w:val="20"/>
        </w:rPr>
        <w:t>6.2  Обязанности ЗАКАЗЧИКА: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F81434">
        <w:rPr>
          <w:rFonts w:ascii="Times New Roman" w:hAnsi="Times New Roman" w:cs="Times New Roman"/>
          <w:sz w:val="20"/>
          <w:szCs w:val="20"/>
        </w:rPr>
        <w:t>- осуществлять эксплуатацию ТС установок в соответс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 w:rsidR="00F81434">
        <w:rPr>
          <w:rFonts w:ascii="Times New Roman" w:hAnsi="Times New Roman" w:cs="Times New Roman"/>
          <w:sz w:val="20"/>
          <w:szCs w:val="20"/>
        </w:rPr>
        <w:t>вии с «ПТЭ и ПТБ при эксплуатации электроустановок потребителей»;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81434">
        <w:rPr>
          <w:rFonts w:ascii="Times New Roman" w:hAnsi="Times New Roman" w:cs="Times New Roman"/>
          <w:sz w:val="20"/>
          <w:szCs w:val="20"/>
        </w:rPr>
        <w:t>- инструктировать ИСПОЛНИТЕЛЯ по правилам ТБ и пожарной безопасности, действующими на объекте;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F81434">
        <w:rPr>
          <w:rFonts w:ascii="Times New Roman" w:hAnsi="Times New Roman" w:cs="Times New Roman"/>
          <w:sz w:val="20"/>
          <w:szCs w:val="20"/>
        </w:rPr>
        <w:t>- предоставить ИСПОЛНИТЕЛЮ необходимую документацию.</w:t>
      </w:r>
    </w:p>
    <w:p w:rsidR="00F81434" w:rsidRPr="00A606D1" w:rsidRDefault="00F81434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7. ОТВЕТСТВЕННОСТИ СТОРОН</w:t>
      </w:r>
    </w:p>
    <w:p w:rsidR="0036206B" w:rsidRDefault="00F81434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 За невыполнение или ненадлежащее выполнение обязательств по настоящему договору ИСПОЛНИТЕЛЬ и ЗАКАЗЧИК несут имущественное ответс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венность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соответс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вии с действующим законодательством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Уз.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7.2 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несвоевременное выполнение работ по договору ИСПОЛНИТЕЛЬ выплачивает пеню в размере 0.5% от суммы договора за каждый день просрочки, но не более 50% суммы просроченного платежа</w:t>
      </w:r>
      <w:r w:rsidR="0036206B">
        <w:rPr>
          <w:rFonts w:ascii="Times New Roman" w:hAnsi="Times New Roman" w:cs="Times New Roman"/>
          <w:sz w:val="20"/>
          <w:szCs w:val="20"/>
        </w:rPr>
        <w:t>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6206B">
        <w:rPr>
          <w:rFonts w:ascii="Times New Roman" w:hAnsi="Times New Roman" w:cs="Times New Roman"/>
          <w:sz w:val="20"/>
          <w:szCs w:val="20"/>
        </w:rPr>
        <w:t xml:space="preserve">7.3 За несвоевременную оплату ЗАКАЗЧИК уплачивает ИСПОЛНИТЕЛЮ пеню в размере 0.4% от суммы просроченного </w:t>
      </w:r>
      <w:r w:rsidR="0036206B">
        <w:rPr>
          <w:rFonts w:ascii="Times New Roman" w:hAnsi="Times New Roman" w:cs="Times New Roman"/>
          <w:sz w:val="20"/>
          <w:szCs w:val="20"/>
        </w:rPr>
        <w:lastRenderedPageBreak/>
        <w:t>платежа за каждый день просрочки, но не более 50% суммы просроченного платежа.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proofErr w:type="gramStart"/>
      <w:r w:rsidR="0036206B">
        <w:rPr>
          <w:rFonts w:ascii="Times New Roman" w:hAnsi="Times New Roman" w:cs="Times New Roman"/>
          <w:sz w:val="20"/>
          <w:szCs w:val="20"/>
        </w:rPr>
        <w:t>7.4  Если</w:t>
      </w:r>
      <w:proofErr w:type="gramEnd"/>
      <w:r w:rsidR="0036206B">
        <w:rPr>
          <w:rFonts w:ascii="Times New Roman" w:hAnsi="Times New Roman" w:cs="Times New Roman"/>
          <w:sz w:val="20"/>
          <w:szCs w:val="20"/>
        </w:rPr>
        <w:t xml:space="preserve"> выполненные работы не соответс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 w:rsidR="0036206B">
        <w:rPr>
          <w:rFonts w:ascii="Times New Roman" w:hAnsi="Times New Roman" w:cs="Times New Roman"/>
          <w:sz w:val="20"/>
          <w:szCs w:val="20"/>
        </w:rPr>
        <w:t>вует стандартам, техническим условиям, образцам,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36206B">
        <w:rPr>
          <w:rFonts w:ascii="Times New Roman" w:hAnsi="Times New Roman" w:cs="Times New Roman"/>
          <w:sz w:val="20"/>
          <w:szCs w:val="20"/>
        </w:rPr>
        <w:t xml:space="preserve">другим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36206B">
        <w:rPr>
          <w:rFonts w:ascii="Times New Roman" w:hAnsi="Times New Roman" w:cs="Times New Roman"/>
          <w:sz w:val="20"/>
          <w:szCs w:val="20"/>
        </w:rPr>
        <w:t>обяза</w:t>
      </w:r>
      <w:r w:rsidR="006A35D7">
        <w:rPr>
          <w:rFonts w:ascii="Times New Roman" w:hAnsi="Times New Roman" w:cs="Times New Roman"/>
          <w:sz w:val="20"/>
          <w:szCs w:val="20"/>
        </w:rPr>
        <w:t>т</w:t>
      </w:r>
      <w:r w:rsidR="0036206B">
        <w:rPr>
          <w:rFonts w:ascii="Times New Roman" w:hAnsi="Times New Roman" w:cs="Times New Roman"/>
          <w:sz w:val="20"/>
          <w:szCs w:val="20"/>
        </w:rPr>
        <w:t xml:space="preserve">ельным условиям по качеству, ЗАКАЗЧИК вправе отказаться от принятия и оплаты работ и взыскать с ИСПОЛНИТЕЛЯ штраф 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36206B">
        <w:rPr>
          <w:rFonts w:ascii="Times New Roman" w:hAnsi="Times New Roman" w:cs="Times New Roman"/>
          <w:sz w:val="20"/>
          <w:szCs w:val="20"/>
        </w:rPr>
        <w:t>в размере 20% стоимости работ ненадлежащего качества, а если работы уже оплачены, потребность в уст</w:t>
      </w:r>
      <w:r w:rsidR="006A35D7">
        <w:rPr>
          <w:rFonts w:ascii="Times New Roman" w:hAnsi="Times New Roman" w:cs="Times New Roman"/>
          <w:sz w:val="20"/>
          <w:szCs w:val="20"/>
        </w:rPr>
        <w:t>а</w:t>
      </w:r>
      <w:r w:rsidR="0036206B">
        <w:rPr>
          <w:rFonts w:ascii="Times New Roman" w:hAnsi="Times New Roman" w:cs="Times New Roman"/>
          <w:sz w:val="20"/>
          <w:szCs w:val="20"/>
        </w:rPr>
        <w:t>новленном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36206B">
        <w:rPr>
          <w:rFonts w:ascii="Times New Roman" w:hAnsi="Times New Roman" w:cs="Times New Roman"/>
          <w:sz w:val="20"/>
          <w:szCs w:val="20"/>
        </w:rPr>
        <w:t xml:space="preserve"> порядке возврата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 w:rsidR="0036206B">
        <w:rPr>
          <w:rFonts w:ascii="Times New Roman" w:hAnsi="Times New Roman" w:cs="Times New Roman"/>
          <w:sz w:val="20"/>
          <w:szCs w:val="20"/>
        </w:rPr>
        <w:t>уплаченных сумм.</w:t>
      </w:r>
    </w:p>
    <w:p w:rsidR="0036206B" w:rsidRPr="00A606D1" w:rsidRDefault="0036206B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8. ПОРЯДОК РАЗРЕШЕНИЯ СПОРОВ</w:t>
      </w:r>
    </w:p>
    <w:p w:rsidR="0036206B" w:rsidRDefault="0036206B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8.1  Споры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разногласия, которые могут возникнуть при исполнении настоящего Договора, будут по возможности разрешаться путем проведения переговоров между сторонами. в случае невозможности разрешения споров путем проведения переговоров стороны</w:t>
      </w:r>
      <w:r w:rsidR="006A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,после реализации предусмотренной </w:t>
      </w:r>
      <w:r w:rsidR="002A45DA">
        <w:rPr>
          <w:rFonts w:ascii="Times New Roman" w:hAnsi="Times New Roman" w:cs="Times New Roman"/>
          <w:sz w:val="20"/>
          <w:szCs w:val="20"/>
        </w:rPr>
        <w:t xml:space="preserve"> законодательством процедуры досудебного урегулирования разногласии передают их на рассмотрение в Ташкентском межрайонном экономическом суде.</w:t>
      </w:r>
    </w:p>
    <w:p w:rsidR="002A45DA" w:rsidRPr="00A606D1" w:rsidRDefault="002A45DA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9. СРОК ДЕЙСТВИЯ ДОГОВОРА</w:t>
      </w:r>
    </w:p>
    <w:p w:rsidR="002A45DA" w:rsidRDefault="002A45DA" w:rsidP="00A60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9.1  Начало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«____»______________202</w:t>
      </w:r>
      <w:r w:rsidR="00680F3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9.2  Окончание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«___»____________202</w:t>
      </w:r>
      <w:r w:rsidR="00680F3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6B6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9.3 К настоящему договору прилагается в качестве неотъемлемой части: Приложение №1</w:t>
      </w:r>
    </w:p>
    <w:p w:rsidR="002A45DA" w:rsidRPr="00A606D1" w:rsidRDefault="002A45DA" w:rsidP="00A60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6D1">
        <w:rPr>
          <w:rFonts w:ascii="Times New Roman" w:hAnsi="Times New Roman" w:cs="Times New Roman"/>
          <w:b/>
          <w:sz w:val="20"/>
          <w:szCs w:val="20"/>
        </w:rPr>
        <w:t>10. ЮРИДИЧЕСКИЕ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6B6ED4" w:rsidRPr="00B31D9E" w:rsidTr="00680F3D"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5DA" w:rsidRPr="00B31D9E" w:rsidRDefault="002A45DA" w:rsidP="00A60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B31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680F3D" w:rsidRPr="00B31D9E" w:rsidRDefault="00680F3D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</w:rPr>
            </w:pP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</w:rPr>
            </w:pPr>
          </w:p>
          <w:p w:rsidR="006B6ED4" w:rsidRPr="00B31D9E" w:rsidRDefault="006B6ED4" w:rsidP="00680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45DA" w:rsidRPr="00B31D9E" w:rsidRDefault="002A45DA" w:rsidP="00A6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«ЗАКАЗЧИК»</w:t>
            </w:r>
          </w:p>
          <w:p w:rsidR="002A45DA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___________________________________</w:t>
            </w:r>
          </w:p>
          <w:p w:rsidR="006B6ED4" w:rsidRPr="00B31D9E" w:rsidRDefault="006B6ED4" w:rsidP="00A60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5DA" w:rsidRPr="00B31D9E" w:rsidRDefault="002A45DA" w:rsidP="00A60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0971" w:rsidRDefault="00340971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DF27B4" w:rsidRPr="00DF27B4" w:rsidRDefault="00DF27B4" w:rsidP="00A606D1">
      <w:pPr>
        <w:spacing w:after="0"/>
        <w:rPr>
          <w:rFonts w:ascii="Times New Roman" w:hAnsi="Times New Roman" w:cs="Times New Roman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Pr="00030DF7" w:rsidRDefault="00030DF7" w:rsidP="00030DF7">
      <w:pPr>
        <w:tabs>
          <w:tab w:val="left" w:pos="1512"/>
        </w:tabs>
        <w:spacing w:line="240" w:lineRule="auto"/>
        <w:rPr>
          <w:rFonts w:ascii="Times New Roman" w:hAnsi="Times New Roman" w:cs="Times New Roman"/>
        </w:rPr>
      </w:pPr>
      <w:r>
        <w:rPr>
          <w:b/>
        </w:rPr>
        <w:tab/>
      </w:r>
      <w:r w:rsidRPr="00030DF7">
        <w:rPr>
          <w:b/>
        </w:rPr>
        <w:t xml:space="preserve">                                                      </w:t>
      </w:r>
      <w:r w:rsidRPr="00030DF7">
        <w:rPr>
          <w:rFonts w:ascii="Times New Roman" w:hAnsi="Times New Roman" w:cs="Times New Roman"/>
          <w:b/>
        </w:rPr>
        <w:t>ДОГОВОР №659</w:t>
      </w:r>
    </w:p>
    <w:p w:rsidR="00030DF7" w:rsidRPr="00030DF7" w:rsidRDefault="00030DF7" w:rsidP="00030DF7">
      <w:pPr>
        <w:spacing w:line="240" w:lineRule="auto"/>
        <w:rPr>
          <w:rFonts w:ascii="Times New Roman" w:hAnsi="Times New Roman" w:cs="Times New Roman"/>
        </w:rPr>
      </w:pPr>
      <w:proofErr w:type="spellStart"/>
      <w:r w:rsidRPr="00030DF7">
        <w:rPr>
          <w:rFonts w:ascii="Times New Roman" w:hAnsi="Times New Roman" w:cs="Times New Roman"/>
          <w:b/>
        </w:rPr>
        <w:t>г.Ташкент</w:t>
      </w:r>
      <w:proofErr w:type="spellEnd"/>
      <w:r w:rsidRPr="00030D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030DF7">
        <w:rPr>
          <w:rFonts w:ascii="Times New Roman" w:hAnsi="Times New Roman" w:cs="Times New Roman"/>
        </w:rPr>
        <w:t>от «19» мая 2021г.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ind w:left="142"/>
        <w:rPr>
          <w:rFonts w:ascii="Times New Roman" w:hAnsi="Times New Roman" w:cs="Times New Roman"/>
        </w:rPr>
      </w:pPr>
      <w:r w:rsidRPr="00030DF7">
        <w:rPr>
          <w:rFonts w:ascii="Times New Roman" w:hAnsi="Times New Roman" w:cs="Times New Roman"/>
          <w:b/>
        </w:rPr>
        <w:t>ООО «FORMULA BEZOPASNOSTI»</w:t>
      </w:r>
      <w:r w:rsidRPr="00030DF7">
        <w:rPr>
          <w:rFonts w:ascii="Times New Roman" w:hAnsi="Times New Roman" w:cs="Times New Roman"/>
        </w:rPr>
        <w:t>, именуемое в дальнейшем «ПРОДАВЕЦ», в лице директора Пак Н.В., действующего на основании Устава с одной стороны и _____________________________________, именуемый в дальнейшем «ПОКУПАТЕЛЬ», в лице_______________________________</w:t>
      </w:r>
      <w:proofErr w:type="gramStart"/>
      <w:r w:rsidRPr="00030DF7">
        <w:rPr>
          <w:rFonts w:ascii="Times New Roman" w:hAnsi="Times New Roman" w:cs="Times New Roman"/>
        </w:rPr>
        <w:t>_ ,</w:t>
      </w:r>
      <w:proofErr w:type="gramEnd"/>
      <w:r w:rsidRPr="00030DF7">
        <w:rPr>
          <w:rFonts w:ascii="Times New Roman" w:hAnsi="Times New Roman" w:cs="Times New Roman"/>
        </w:rPr>
        <w:t xml:space="preserve"> действующего на основании __________________ с другой стороны, заключили между собой договор о нижеследующем:</w:t>
      </w:r>
    </w:p>
    <w:p w:rsidR="00030DF7" w:rsidRPr="00030DF7" w:rsidRDefault="00030DF7" w:rsidP="00030DF7">
      <w:pPr>
        <w:pStyle w:val="a4"/>
        <w:numPr>
          <w:ilvl w:val="0"/>
          <w:numId w:val="1"/>
        </w:numPr>
        <w:tabs>
          <w:tab w:val="left" w:pos="151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0DF7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030DF7" w:rsidRPr="00030DF7" w:rsidRDefault="00030DF7" w:rsidP="00030DF7">
      <w:pPr>
        <w:pStyle w:val="a4"/>
        <w:numPr>
          <w:ilvl w:val="1"/>
          <w:numId w:val="1"/>
        </w:numPr>
        <w:tabs>
          <w:tab w:val="left" w:pos="1512"/>
        </w:tabs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030DF7">
        <w:rPr>
          <w:rFonts w:ascii="Times New Roman" w:hAnsi="Times New Roman"/>
          <w:sz w:val="20"/>
          <w:szCs w:val="20"/>
          <w:lang w:val="ru-RU"/>
        </w:rPr>
        <w:t>«ПРОДАВЕЦ» обязуется передать товар согласно спецификации, а «ПОКУПАТЕЛЬ» принять и оплатить  в количестве, ассортименте и по ценам, на условиях  настоящего договора.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708"/>
        <w:gridCol w:w="1276"/>
        <w:gridCol w:w="1418"/>
        <w:gridCol w:w="1275"/>
        <w:gridCol w:w="1418"/>
      </w:tblGrid>
      <w:tr w:rsidR="00030DF7" w:rsidRPr="00030DF7" w:rsidTr="00E42F9C">
        <w:trPr>
          <w:trHeight w:val="502"/>
        </w:trPr>
        <w:tc>
          <w:tcPr>
            <w:tcW w:w="534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275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НДС 15%</w:t>
            </w:r>
          </w:p>
        </w:tc>
        <w:tc>
          <w:tcPr>
            <w:tcW w:w="14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 с учетом НДС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Камера видеонаблюдения DS-2CD1121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439 000,0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138 285 000,0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20 742 750,0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159 027 750,0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Камера видеонаблюдения DS-2CD2421G0-I  - IP - HD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507 600,0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21 826 800,0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3 274 020,0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25 100 820,0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Камера видеонаблюдения DS-2CD2T27G3E-L-Color </w:t>
            </w: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Vu</w:t>
            </w:r>
            <w:proofErr w:type="spellEnd"/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850 540,0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148 844 500,0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22 326 675,0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171 171 175,0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Камера видеонаблюдения DS-2CD7A26G0-IZS-2,8-12mm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5 418 500,0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37 929 500,0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5 689 425,0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43 618 925,0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Камера видеонаблюдения DS-2DE4415IW-DE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3 292 200,0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9 876 600,0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1 481 490,0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11 358 090,0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Коммутатор</w:t>
            </w: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24 портовый </w:t>
            </w: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PoE</w:t>
            </w:r>
            <w:proofErr w:type="spellEnd"/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1 509 100,0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37 727 500,0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5 659 125,0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43 386 625,0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Оптический модуль HK-SFP-1.25G-20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776 500,0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3 106 000,0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465 900,0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3 571 900,0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 xml:space="preserve">Управляемый коммутатор 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4 529 400,0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22 647 000,0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3 397 050,0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26 044 050,0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Pr="00030D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INFORM, </w:t>
            </w: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30D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GUARDIAN 1000 </w:t>
            </w: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2 057 800,0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8 231 200,0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1 234 680,0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9 465 880,0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Pr="00030D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INFORM, </w:t>
            </w: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30D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SINUS LCD, 3KVA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9 328 000,0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9 328 000,0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1 399 200,0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10 727 200,0</w:t>
            </w:r>
          </w:p>
        </w:tc>
      </w:tr>
    </w:tbl>
    <w:p w:rsidR="00030DF7" w:rsidRPr="00030DF7" w:rsidRDefault="00030DF7" w:rsidP="00030DF7">
      <w:pPr>
        <w:tabs>
          <w:tab w:val="left" w:pos="3230"/>
          <w:tab w:val="left" w:pos="8293"/>
          <w:tab w:val="left" w:pos="8724"/>
        </w:tabs>
        <w:spacing w:line="240" w:lineRule="auto"/>
        <w:rPr>
          <w:rFonts w:ascii="Times New Roman" w:hAnsi="Times New Roman" w:cs="Times New Roman"/>
          <w:color w:val="000000"/>
          <w:sz w:val="20"/>
          <w:szCs w:val="16"/>
        </w:rPr>
      </w:pPr>
      <w:r w:rsidRPr="00030DF7">
        <w:rPr>
          <w:rFonts w:ascii="Times New Roman" w:hAnsi="Times New Roman" w:cs="Times New Roman"/>
          <w:sz w:val="20"/>
          <w:szCs w:val="20"/>
        </w:rPr>
        <w:tab/>
        <w:t xml:space="preserve">Камера видеонаблюдения </w:t>
      </w:r>
      <w:r w:rsidRPr="00030DF7">
        <w:rPr>
          <w:rFonts w:ascii="Times New Roman" w:hAnsi="Times New Roman" w:cs="Times New Roman"/>
          <w:sz w:val="20"/>
          <w:szCs w:val="16"/>
        </w:rPr>
        <w:t xml:space="preserve">DS-2CD1121, </w:t>
      </w:r>
      <w:r w:rsidRPr="00030DF7">
        <w:rPr>
          <w:rFonts w:ascii="Times New Roman" w:hAnsi="Times New Roman" w:cs="Times New Roman"/>
          <w:color w:val="000000"/>
          <w:sz w:val="20"/>
          <w:szCs w:val="16"/>
        </w:rPr>
        <w:t>DS-2CD2421G0-</w:t>
      </w:r>
      <w:proofErr w:type="gramStart"/>
      <w:r w:rsidRPr="00030DF7">
        <w:rPr>
          <w:rFonts w:ascii="Times New Roman" w:hAnsi="Times New Roman" w:cs="Times New Roman"/>
          <w:color w:val="000000"/>
          <w:sz w:val="20"/>
          <w:szCs w:val="16"/>
        </w:rPr>
        <w:t>I  -</w:t>
      </w:r>
      <w:proofErr w:type="gramEnd"/>
      <w:r w:rsidRPr="00030DF7">
        <w:rPr>
          <w:rFonts w:ascii="Times New Roman" w:hAnsi="Times New Roman" w:cs="Times New Roman"/>
          <w:color w:val="000000"/>
          <w:sz w:val="20"/>
          <w:szCs w:val="16"/>
        </w:rPr>
        <w:t xml:space="preserve"> IP – HD, DS-2CD2T27G3E-L-Color </w:t>
      </w:r>
      <w:proofErr w:type="spellStart"/>
      <w:r w:rsidRPr="00030DF7">
        <w:rPr>
          <w:rFonts w:ascii="Times New Roman" w:hAnsi="Times New Roman" w:cs="Times New Roman"/>
          <w:color w:val="000000"/>
          <w:sz w:val="20"/>
          <w:szCs w:val="16"/>
        </w:rPr>
        <w:t>Vu</w:t>
      </w:r>
      <w:proofErr w:type="spellEnd"/>
      <w:r w:rsidRPr="00030DF7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r w:rsidRPr="00030DF7">
        <w:rPr>
          <w:rFonts w:ascii="Times New Roman" w:hAnsi="Times New Roman" w:cs="Times New Roman"/>
          <w:sz w:val="20"/>
          <w:szCs w:val="16"/>
        </w:rPr>
        <w:t xml:space="preserve">DS-2CD7A26G0-IZS-2,8-12mm, </w:t>
      </w:r>
      <w:r w:rsidRPr="00030DF7">
        <w:rPr>
          <w:rFonts w:ascii="Times New Roman" w:hAnsi="Times New Roman" w:cs="Times New Roman"/>
          <w:color w:val="000000"/>
          <w:sz w:val="20"/>
          <w:szCs w:val="16"/>
        </w:rPr>
        <w:t>DS-2DE4415IW-DE в комплекте с: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708"/>
        <w:gridCol w:w="1276"/>
        <w:gridCol w:w="1418"/>
        <w:gridCol w:w="1275"/>
        <w:gridCol w:w="1418"/>
      </w:tblGrid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eastAsia="Arial Unicode MS" w:hAnsi="Times New Roman" w:cs="Times New Roman"/>
                <w:sz w:val="20"/>
                <w:szCs w:val="16"/>
              </w:rPr>
              <w:t xml:space="preserve">Кабель соединительный HDMI </w:t>
            </w:r>
            <w:r w:rsidRPr="00030DF7">
              <w:rPr>
                <w:rFonts w:ascii="Times New Roman" w:eastAsia="Arial Unicode MS" w:hAnsi="Times New Roman" w:cs="Times New Roman"/>
                <w:sz w:val="20"/>
                <w:szCs w:val="16"/>
                <w:lang w:val="en-US"/>
              </w:rPr>
              <w:t>CABLE</w:t>
            </w:r>
            <w:r w:rsidRPr="00030DF7">
              <w:rPr>
                <w:rFonts w:ascii="Times New Roman" w:eastAsia="Arial Unicode MS" w:hAnsi="Times New Roman" w:cs="Times New Roman"/>
                <w:sz w:val="20"/>
                <w:szCs w:val="16"/>
              </w:rPr>
              <w:t xml:space="preserve"> 3 m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34 300,0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411 600,0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61 740,0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473 340,0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Дюбель гвоздь 6х40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Пачка</w:t>
            </w:r>
            <w:proofErr w:type="spellEnd"/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319 950,0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9 598 500,0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1 439 775,0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11 038 275,0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Шурупы (</w:t>
            </w:r>
            <w:proofErr w:type="spellStart"/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саморезы</w:t>
            </w:r>
            <w:proofErr w:type="spellEnd"/>
            <w:r w:rsidRPr="00030DF7">
              <w:rPr>
                <w:rFonts w:ascii="Times New Roman" w:hAnsi="Times New Roman" w:cs="Times New Roman"/>
                <w:sz w:val="20"/>
                <w:szCs w:val="16"/>
              </w:rPr>
              <w:t xml:space="preserve"> 20)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46 000,0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920 000,0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138 000,0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1 058 000,0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Хомут 3,6х200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20 800,0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1 040 000,0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156 000,0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1 196 000,0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Блок электрических розеток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368 900,0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737 800,0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110 670,0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848 470,0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Короб 15х15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5 510,0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17 632 000,0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2 644 800,0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20 276 800,0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Стальной провод</w:t>
            </w:r>
          </w:p>
        </w:tc>
        <w:tc>
          <w:tcPr>
            <w:tcW w:w="851" w:type="dxa"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708" w:type="dxa"/>
            <w:vAlign w:val="center"/>
          </w:tcPr>
          <w:p w:rsidR="00030DF7" w:rsidRPr="00030DF7" w:rsidRDefault="00030DF7" w:rsidP="00030D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76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32 500,0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4 875 000,0</w:t>
            </w:r>
          </w:p>
        </w:tc>
        <w:tc>
          <w:tcPr>
            <w:tcW w:w="1275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731 250,0</w:t>
            </w:r>
          </w:p>
        </w:tc>
        <w:tc>
          <w:tcPr>
            <w:tcW w:w="1418" w:type="dxa"/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5 606 250,0</w:t>
            </w:r>
          </w:p>
        </w:tc>
      </w:tr>
      <w:tr w:rsidR="00030DF7" w:rsidRPr="00030DF7" w:rsidTr="00E42F9C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30DF7">
              <w:rPr>
                <w:rFonts w:ascii="Times New Roman" w:hAnsi="Times New Roman" w:cs="Times New Roman"/>
                <w:sz w:val="20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F7" w:rsidRPr="00030DF7" w:rsidRDefault="00030DF7" w:rsidP="00030D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473 017 000,0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70 952 550,0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DF7" w:rsidRPr="00030DF7" w:rsidRDefault="00030DF7" w:rsidP="00030D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F7">
              <w:rPr>
                <w:rFonts w:ascii="Times New Roman" w:hAnsi="Times New Roman" w:cs="Times New Roman"/>
                <w:sz w:val="20"/>
                <w:szCs w:val="20"/>
              </w:rPr>
              <w:t>543 969 550,0</w:t>
            </w:r>
          </w:p>
        </w:tc>
      </w:tr>
    </w:tbl>
    <w:p w:rsidR="00030DF7" w:rsidRPr="00030DF7" w:rsidRDefault="00030DF7" w:rsidP="00030D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0DF7" w:rsidRPr="00030DF7" w:rsidRDefault="00030DF7" w:rsidP="00030D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lastRenderedPageBreak/>
        <w:t xml:space="preserve">Общая сумма на момент заключения настоящего договора составляет 543 969 550, 0 (Пятьсот сорок три миллиона девятьсот шестьдесят девять тысяч пятьсот пятьдесят)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 xml:space="preserve"> 0</w:t>
      </w:r>
      <w:r w:rsidRPr="00030DF7">
        <w:rPr>
          <w:rFonts w:ascii="Times New Roman" w:hAnsi="Times New Roman" w:cs="Times New Roman"/>
          <w:color w:val="FF0000"/>
          <w:sz w:val="20"/>
          <w:szCs w:val="20"/>
        </w:rPr>
        <w:t>0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>тейин .</w:t>
      </w:r>
      <w:proofErr w:type="gramEnd"/>
      <w:r w:rsidRPr="00030DF7">
        <w:rPr>
          <w:rFonts w:ascii="Times New Roman" w:hAnsi="Times New Roman" w:cs="Times New Roman"/>
          <w:sz w:val="20"/>
          <w:szCs w:val="20"/>
        </w:rPr>
        <w:t xml:space="preserve"> С учетом НДС.  </w:t>
      </w:r>
    </w:p>
    <w:p w:rsidR="00030DF7" w:rsidRPr="00030DF7" w:rsidRDefault="00030DF7" w:rsidP="00030DF7">
      <w:pPr>
        <w:tabs>
          <w:tab w:val="left" w:pos="1512"/>
          <w:tab w:val="left" w:pos="8222"/>
        </w:tabs>
        <w:spacing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2. </w:t>
      </w:r>
      <w:r w:rsidRPr="00030DF7">
        <w:rPr>
          <w:rFonts w:ascii="Times New Roman" w:hAnsi="Times New Roman" w:cs="Times New Roman"/>
          <w:b/>
          <w:sz w:val="20"/>
          <w:szCs w:val="20"/>
        </w:rPr>
        <w:t>ПОРЯДОК РАСЧЕТОВ И СРОКИ ПОСТАВКИ</w:t>
      </w:r>
    </w:p>
    <w:p w:rsidR="00030DF7" w:rsidRPr="00030DF7" w:rsidRDefault="00030DF7" w:rsidP="00030DF7">
      <w:pPr>
        <w:tabs>
          <w:tab w:val="left" w:pos="1701"/>
          <w:tab w:val="left" w:pos="23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2.1. «ПОКУПАТЕЛЬ» обязан произвести предоплату за товар, подлежащий поставке в соответствии с настоящим договором 30% от общей суммы договора, указанной в 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>п.1.1.,</w:t>
      </w:r>
      <w:proofErr w:type="gramEnd"/>
      <w:r w:rsidRPr="00030DF7">
        <w:rPr>
          <w:rFonts w:ascii="Times New Roman" w:hAnsi="Times New Roman" w:cs="Times New Roman"/>
          <w:sz w:val="20"/>
          <w:szCs w:val="20"/>
        </w:rPr>
        <w:t xml:space="preserve"> в течение 5-ти банковских дней с даты   подписания настоящего договора. Оставшиеся 70% перечисляются на расчётный счет Продавца в течении 3 банковских дней после выставления счет-фактуры. Оплата осуществляется перечислением денежных средств на банковский счет «ПРОДАВЦА». При соблюдении данных условий, цены остаются неизменными. «ПРОДАВЕЦ» приступает к изготовлению продукции после поступления денежных средств на расчетный счет.2.2. В случае нарушения срока оплаты, предусмотренного в п.2.1., «ПРОДАВЕЦ» оставляет за собой право пересмотра цен на продукцию, указанную в пункте 1.1 настоящего договора. Отпуск товара производится по новым измененным ценам в порядке, определенном в дополнительном соглашении между сторонами. </w:t>
      </w:r>
    </w:p>
    <w:p w:rsidR="00030DF7" w:rsidRPr="00030DF7" w:rsidRDefault="00030DF7" w:rsidP="00030DF7">
      <w:pPr>
        <w:tabs>
          <w:tab w:val="left" w:pos="1701"/>
          <w:tab w:val="left" w:pos="23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2.3. Перед заключением договора «ПОКУПАТЕЛЬ» обязан ознакомиться с качеством представленных образцов продукции, указанной в пункте 1.1. настоящего договора. После подписания договора, оформления накладной счет- фактуры, приемки продукции и вывоза её за пределы территории «ПРОДАВЦА», никакие претензии по количеству товара «ПРОДАВЦОМ» не 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>рассматриваются .</w:t>
      </w:r>
      <w:proofErr w:type="gramEnd"/>
    </w:p>
    <w:p w:rsidR="00030DF7" w:rsidRPr="00030DF7" w:rsidRDefault="00030DF7" w:rsidP="00030DF7">
      <w:pPr>
        <w:tabs>
          <w:tab w:val="left" w:pos="1701"/>
          <w:tab w:val="left" w:pos="23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2.4. Поставка товара осуществляется на условии самовывоза автотранспортом «ПОКУПАТЕЛЯ».</w:t>
      </w:r>
    </w:p>
    <w:p w:rsidR="00030DF7" w:rsidRPr="00030DF7" w:rsidRDefault="00030DF7" w:rsidP="00030DF7">
      <w:pPr>
        <w:tabs>
          <w:tab w:val="left" w:pos="1701"/>
          <w:tab w:val="left" w:pos="23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2.5. Поставка товара осуществляется партиями, в течение 30 банковских дней, со дня получения денежных средств и осуществляет отгрузку только оплаченной партии товара, а «ПОКУПАТЕЛЬ» вывозит ее на условиях п.2.4.</w:t>
      </w:r>
    </w:p>
    <w:p w:rsidR="00030DF7" w:rsidRPr="00030DF7" w:rsidRDefault="00030DF7" w:rsidP="00030DF7">
      <w:pPr>
        <w:tabs>
          <w:tab w:val="left" w:pos="1512"/>
          <w:tab w:val="left" w:pos="8222"/>
        </w:tabs>
        <w:spacing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>3.ПОРЯДОК СДАЧИ-ПРИЕМКИ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3.1. В случае обнаружения дефекта, внешней или внутренней порчи вправе составить Рекламационный Акт, в присутствии представителя Продавца не позднее 2 рабочих дней со дня представления документа, подтверждающего прием-сдачу товара.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3.2. Продавец обязуется заменить дефектный товар в течение 10 рабочих дней со дня получения Рекламационного Акта Покупателя.</w:t>
      </w:r>
    </w:p>
    <w:p w:rsidR="00030DF7" w:rsidRPr="00030DF7" w:rsidRDefault="00030DF7" w:rsidP="00030DF7">
      <w:pPr>
        <w:tabs>
          <w:tab w:val="left" w:pos="1512"/>
          <w:tab w:val="left" w:pos="8222"/>
        </w:tabs>
        <w:spacing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4. ГАРАНТИИ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4.1. Продавец гарантирует качество и комплектность товара. Продавец устанавливает гарантию на продаваемый товар в течении 1-го года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4.2. Продавец согласен заменить продукцию, не отвечающую заданным техническим параметрам на основании акта о замеченных  дефектах. Продавец не несет ответственности по гарантиям, если продукция  вышла из строя или не соответствует качеству в результате  действий Покупателя, которые привели: к потере или повреждению продукции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4.3.Гарантия не распространяется на импульсные блоки 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>питания ,аккумуляторные</w:t>
      </w:r>
      <w:proofErr w:type="gramEnd"/>
      <w:r w:rsidRPr="00030DF7">
        <w:rPr>
          <w:rFonts w:ascii="Times New Roman" w:hAnsi="Times New Roman" w:cs="Times New Roman"/>
          <w:sz w:val="20"/>
          <w:szCs w:val="20"/>
        </w:rPr>
        <w:t xml:space="preserve"> батареи, накопители и кодовые клавиатуры.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  <w:t>5. ИМУЩЕСТВЕННАЯ ОТВЕТСТВЕННОСТЬ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5.1. В случае нарушения сроков поставки, недопоставки продукции «ПРОДАВЕЦ» уплачивает «ПОКУПАТЕЛЮ» пеню в размере 0,5% стоимости неисполненной части обязательства за каждый день просрочки, но не более 50% стоимости неисполненных обязательств.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5.2. За нарушение обязательств по оплате «ПОКУПАТЕЛЬ» уплачивает пеню в размере 0,4% от размера платежа за каждый день просрочки, но не более 50% от суммы просроченного платежа</w:t>
      </w:r>
    </w:p>
    <w:p w:rsidR="00030DF7" w:rsidRPr="00030DF7" w:rsidRDefault="00030DF7" w:rsidP="00030DF7">
      <w:pPr>
        <w:tabs>
          <w:tab w:val="left" w:pos="1512"/>
          <w:tab w:val="left" w:pos="1701"/>
          <w:tab w:val="left" w:pos="3912"/>
          <w:tab w:val="center" w:pos="523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</w:p>
    <w:p w:rsidR="00030DF7" w:rsidRPr="00030DF7" w:rsidRDefault="00030DF7" w:rsidP="00030DF7">
      <w:pPr>
        <w:tabs>
          <w:tab w:val="left" w:pos="1512"/>
          <w:tab w:val="left" w:pos="1701"/>
          <w:tab w:val="left" w:pos="3912"/>
          <w:tab w:val="center" w:pos="523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</w:r>
      <w:r w:rsidRPr="00030DF7">
        <w:rPr>
          <w:rFonts w:ascii="Times New Roman" w:hAnsi="Times New Roman" w:cs="Times New Roman"/>
          <w:b/>
          <w:sz w:val="20"/>
          <w:szCs w:val="20"/>
        </w:rPr>
        <w:tab/>
        <w:t>6. ФОРС-МАЖОР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наводнения, землетрясения 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6.2. О наступлении обстоятельств непреодолимой силы стороны извещают друг друга в течение 3-х дней после наступления этих обстоятельств.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6.3. Достоверность наступления форс-мажорных обстоятельств должна подтверждаться компетентной организацией Республики Узбекистан не позднее 25 дней после наступления форс-мажора.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030DF7" w:rsidRPr="00030DF7" w:rsidRDefault="00030DF7" w:rsidP="00030DF7">
      <w:pPr>
        <w:tabs>
          <w:tab w:val="left" w:pos="1512"/>
          <w:tab w:val="left" w:pos="1701"/>
          <w:tab w:val="left" w:pos="737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lastRenderedPageBreak/>
        <w:t>6.4. Несоблюдение сроков, указанных в п.4.2., 4.3. исключает право стороны ссылаться на вышеуказанные обстоятельства, как на причину неисполнения своих обязательств.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>7. АРБИТРАЖ И ДОПОЛНИТЕЛЬНЫЕ УСЛОВИЯ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7.1. Ни одна из сторон не вправе передать свои права и обязанности по данному договору третьей стороне без согласия другой стороны по настоящему договору.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7.2. Любые изменения или дополнения могут быть внесены в настоящий договор только путем заключения дополнительного соглашения, которое будет являться неотъемлемой частью настоящего договора.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7.3. Претензионный порядок досудебного урегулирования споров, разногласий или требований по настоящему договору или в связи с ним, обязателен для обеих сторон. Срок рассмотрения претензий составляет 30 дней с предоставлением письменного ответа.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7.4. В случае не достижения соглашения, споры, возникающие при исполнении сторонами условий настоящего договора, подлежат разрешению в межрайонном экономическом суде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г.Ташкента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 xml:space="preserve"> в соответствии с процедурой, установленной для этих судов.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7.5.При увеличении стоимости сырья, комплектующих материалов, энергоносителей, используемых при производстве товара, а также других затрат, влияющих на себестоимость товара, цена товара может быть изменена и будет оформлена дополнительным соглашением к настоящему договору между сторонами.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7.6. Увеличение количества поставляемого товара будет оформлено дополнительным соглашением к настоящему договору между сторонами.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>8. СРОК ДЕЙСТВИЯ ДОГОВОРА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8.1. 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>Настоящий  договор</w:t>
      </w:r>
      <w:proofErr w:type="gramEnd"/>
      <w:r w:rsidRPr="00030DF7">
        <w:rPr>
          <w:rFonts w:ascii="Times New Roman" w:hAnsi="Times New Roman" w:cs="Times New Roman"/>
          <w:sz w:val="20"/>
          <w:szCs w:val="20"/>
        </w:rPr>
        <w:t xml:space="preserve">  составлен  в двух экземплярах, каждый экземпляр имеет одинаковую юридическую  силу и вступает  со дня </w:t>
      </w:r>
      <w:r w:rsidRPr="00030DF7">
        <w:rPr>
          <w:rFonts w:ascii="Times New Roman" w:hAnsi="Times New Roman" w:cs="Times New Roman"/>
          <w:color w:val="FF0000"/>
        </w:rPr>
        <w:t xml:space="preserve"> </w:t>
      </w:r>
      <w:r w:rsidRPr="00030DF7">
        <w:rPr>
          <w:rFonts w:ascii="Times New Roman" w:hAnsi="Times New Roman" w:cs="Times New Roman"/>
          <w:color w:val="FF0000"/>
          <w:sz w:val="20"/>
          <w:szCs w:val="20"/>
        </w:rPr>
        <w:t xml:space="preserve">регистрации настоящего договора в Казначействе Мин </w:t>
      </w:r>
      <w:proofErr w:type="spellStart"/>
      <w:r w:rsidRPr="00030DF7">
        <w:rPr>
          <w:rFonts w:ascii="Times New Roman" w:hAnsi="Times New Roman" w:cs="Times New Roman"/>
          <w:color w:val="FF0000"/>
          <w:sz w:val="20"/>
          <w:szCs w:val="20"/>
        </w:rPr>
        <w:t>Фин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РУз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>.   и действует до 31.12.2021 г.</w:t>
      </w: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DF7">
        <w:rPr>
          <w:rFonts w:ascii="Times New Roman" w:hAnsi="Times New Roman" w:cs="Times New Roman"/>
          <w:b/>
          <w:sz w:val="20"/>
          <w:szCs w:val="20"/>
        </w:rPr>
        <w:t>9. ЮРИДИЧЕСКИЕ АДРЕСА И РЕКВИЗИТЫ СТОРОН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                  ПРОДАВЕЦ                                                                                                   ПОКУПАТЕЛЬ</w:t>
      </w:r>
    </w:p>
    <w:p w:rsidR="00030DF7" w:rsidRPr="00030DF7" w:rsidRDefault="00030DF7" w:rsidP="00030DF7">
      <w:pPr>
        <w:tabs>
          <w:tab w:val="left" w:pos="1512"/>
          <w:tab w:val="center" w:pos="5304"/>
        </w:tabs>
        <w:spacing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0DF7">
        <w:rPr>
          <w:rFonts w:ascii="Times New Roman" w:hAnsi="Times New Roman" w:cs="Times New Roman"/>
          <w:b/>
          <w:bCs/>
          <w:sz w:val="20"/>
          <w:szCs w:val="20"/>
          <w:u w:val="single"/>
        </w:rPr>
        <w:t>ООО «</w:t>
      </w:r>
      <w:r w:rsidRPr="00030DF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FORMULA</w:t>
      </w:r>
      <w:r w:rsidRPr="00030DF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030DF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BEZOPASNOSTI</w:t>
      </w:r>
      <w:r w:rsidRPr="00030DF7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 w:rsidRPr="00030DF7">
        <w:rPr>
          <w:rFonts w:ascii="Times New Roman" w:hAnsi="Times New Roman" w:cs="Times New Roman"/>
          <w:sz w:val="20"/>
          <w:szCs w:val="20"/>
        </w:rPr>
        <w:t xml:space="preserve">100115 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г.ТашкентЧиланзар</w:t>
      </w:r>
      <w:proofErr w:type="spellEnd"/>
      <w:proofErr w:type="gramEnd"/>
      <w:r w:rsidRPr="00030DF7">
        <w:rPr>
          <w:rFonts w:ascii="Times New Roman" w:hAnsi="Times New Roman" w:cs="Times New Roman"/>
          <w:sz w:val="20"/>
          <w:szCs w:val="20"/>
        </w:rPr>
        <w:t xml:space="preserve"> 1-28-48                                                    </w:t>
      </w:r>
    </w:p>
    <w:p w:rsidR="00030DF7" w:rsidRPr="00030DF7" w:rsidRDefault="00030DF7" w:rsidP="00030DF7">
      <w:pPr>
        <w:tabs>
          <w:tab w:val="left" w:pos="6396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тел:  253 83 45</w:t>
      </w:r>
      <w:r w:rsidRPr="00030DF7">
        <w:rPr>
          <w:rFonts w:ascii="Times New Roman" w:hAnsi="Times New Roman" w:cs="Times New Roman"/>
          <w:sz w:val="20"/>
          <w:szCs w:val="20"/>
        </w:rPr>
        <w:tab/>
      </w:r>
    </w:p>
    <w:p w:rsidR="00030DF7" w:rsidRPr="00030DF7" w:rsidRDefault="00030DF7" w:rsidP="00030DF7">
      <w:pPr>
        <w:tabs>
          <w:tab w:val="left" w:pos="1512"/>
          <w:tab w:val="left" w:pos="6396"/>
        </w:tabs>
        <w:spacing w:line="240" w:lineRule="auto"/>
        <w:ind w:left="142"/>
        <w:rPr>
          <w:rFonts w:ascii="Times New Roman" w:hAnsi="Times New Roman" w:cs="Times New Roman"/>
          <w:color w:val="7030A0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р</w:t>
      </w:r>
      <w:r w:rsidRPr="00030DF7">
        <w:rPr>
          <w:rFonts w:ascii="Times New Roman" w:hAnsi="Times New Roman" w:cs="Times New Roman"/>
          <w:color w:val="7030A0"/>
          <w:sz w:val="20"/>
          <w:szCs w:val="20"/>
        </w:rPr>
        <w:t xml:space="preserve">\с </w:t>
      </w:r>
      <w:r w:rsidRPr="00030DF7">
        <w:rPr>
          <w:rFonts w:ascii="Times New Roman" w:hAnsi="Times New Roman" w:cs="Times New Roman"/>
          <w:b/>
          <w:bCs/>
          <w:color w:val="7030A0"/>
          <w:sz w:val="20"/>
          <w:szCs w:val="20"/>
        </w:rPr>
        <w:t>2020 8000 5051 5445 1001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Чиланзарском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 xml:space="preserve"> филиале </w:t>
      </w:r>
      <w:proofErr w:type="spellStart"/>
      <w:r w:rsidRPr="00030DF7">
        <w:rPr>
          <w:rFonts w:ascii="Times New Roman" w:hAnsi="Times New Roman" w:cs="Times New Roman"/>
          <w:sz w:val="20"/>
          <w:szCs w:val="20"/>
        </w:rPr>
        <w:t>УзПСБ</w:t>
      </w:r>
      <w:proofErr w:type="spellEnd"/>
      <w:r w:rsidRPr="00030DF7">
        <w:rPr>
          <w:rFonts w:ascii="Times New Roman" w:hAnsi="Times New Roman" w:cs="Times New Roman"/>
          <w:sz w:val="20"/>
          <w:szCs w:val="20"/>
        </w:rPr>
        <w:t xml:space="preserve">  МФО 00427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ИНН: 306 947 858  ОКЭД 46900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 xml:space="preserve">  регистрационный код плательщика НДС 3260 6008 9423</w:t>
      </w: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DF7" w:rsidRPr="00030DF7" w:rsidRDefault="00030DF7" w:rsidP="00030DF7">
      <w:pPr>
        <w:tabs>
          <w:tab w:val="left" w:pos="151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DF7">
        <w:rPr>
          <w:rFonts w:ascii="Times New Roman" w:hAnsi="Times New Roman" w:cs="Times New Roman"/>
          <w:sz w:val="20"/>
          <w:szCs w:val="20"/>
        </w:rPr>
        <w:t>Директор ____________ Пак Н.В.</w:t>
      </w: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DA61A8" w:rsidRPr="00F15B4D" w:rsidRDefault="00DA61A8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</w:p>
    <w:p w:rsidR="00030DF7" w:rsidRPr="00DA61A8" w:rsidRDefault="00030DF7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pacing w:val="30"/>
          <w:sz w:val="26"/>
          <w:szCs w:val="26"/>
        </w:rPr>
        <w:t>Договор№</w:t>
      </w:r>
      <w:r w:rsidR="00DA61A8" w:rsidRPr="00F15B4D">
        <w:rPr>
          <w:rStyle w:val="FontStyle17"/>
          <w:rFonts w:ascii="Times New Roman" w:hAnsi="Times New Roman" w:cs="Times New Roman"/>
          <w:spacing w:val="30"/>
          <w:sz w:val="26"/>
          <w:szCs w:val="26"/>
        </w:rPr>
        <w:t>01</w:t>
      </w:r>
    </w:p>
    <w:p w:rsidR="00030DF7" w:rsidRPr="00DA61A8" w:rsidRDefault="00030DF7" w:rsidP="00030DF7">
      <w:pPr>
        <w:pStyle w:val="Style3"/>
        <w:widowControl/>
        <w:ind w:right="35"/>
        <w:jc w:val="right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«__» ______ 2021 г.</w:t>
      </w:r>
    </w:p>
    <w:p w:rsidR="00030DF7" w:rsidRPr="00DA61A8" w:rsidRDefault="00030DF7" w:rsidP="00030DF7">
      <w:pPr>
        <w:pStyle w:val="Style3"/>
        <w:widowControl/>
        <w:ind w:right="35"/>
        <w:jc w:val="right"/>
        <w:rPr>
          <w:rStyle w:val="FontStyle18"/>
          <w:rFonts w:ascii="Times New Roman" w:hAnsi="Times New Roman" w:cs="Times New Roman"/>
          <w:sz w:val="26"/>
          <w:szCs w:val="26"/>
        </w:rPr>
      </w:pPr>
    </w:p>
    <w:p w:rsidR="00030DF7" w:rsidRPr="00DA61A8" w:rsidRDefault="00030DF7" w:rsidP="00DA61A8">
      <w:pPr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Fonts w:ascii="Times New Roman" w:hAnsi="Times New Roman"/>
          <w:b/>
          <w:i/>
          <w:color w:val="000000"/>
          <w:sz w:val="26"/>
          <w:szCs w:val="26"/>
          <w:lang w:val="en-US"/>
        </w:rPr>
        <w:t>OOO</w:t>
      </w:r>
      <w:r w:rsidRPr="00DA61A8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SPETS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MONTAJ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LYUKS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SERVIS</w:t>
      </w:r>
      <w:r w:rsidR="00DA61A8" w:rsidRPr="00DA61A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«Подрядчик»,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в лице директора 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>Нурмухамедова А.Р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.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 и ________________________________________________________, именуемый в дальнейшем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«Заказчик»,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в лице ________________________, действующего на основании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ab/>
        <w:t>с другой стороны, заключили настоящий договор о нижеследующем:</w:t>
      </w:r>
    </w:p>
    <w:p w:rsidR="00030DF7" w:rsidRPr="00DA61A8" w:rsidRDefault="00030DF7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1. Предмет договора.</w:t>
      </w:r>
    </w:p>
    <w:p w:rsidR="00030DF7" w:rsidRPr="00DA61A8" w:rsidRDefault="00030DF7" w:rsidP="00030DF7">
      <w:pPr>
        <w:pStyle w:val="Style8"/>
        <w:widowControl/>
        <w:ind w:right="35"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«Заказчик»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поручает, а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принимает на себя обязательства в выполнении следующих работ:</w:t>
      </w:r>
      <w:r w:rsidRPr="00DA61A8">
        <w:rPr>
          <w:sz w:val="26"/>
          <w:szCs w:val="26"/>
        </w:rPr>
        <w:t xml:space="preserve">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монтаж системы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видеонаблюдения</w:t>
      </w:r>
    </w:p>
    <w:p w:rsidR="00030DF7" w:rsidRPr="00DA61A8" w:rsidRDefault="00030DF7" w:rsidP="00030DF7">
      <w:pPr>
        <w:pStyle w:val="Style6"/>
        <w:widowControl/>
        <w:spacing w:line="240" w:lineRule="auto"/>
        <w:ind w:right="35" w:firstLine="720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Содержание и объем работ по этапам (при необходимости) определяется техническим заданием и календарным планом.</w:t>
      </w:r>
    </w:p>
    <w:p w:rsidR="00030DF7" w:rsidRPr="00DA61A8" w:rsidRDefault="00030DF7" w:rsidP="00030DF7">
      <w:pPr>
        <w:pStyle w:val="Style14"/>
        <w:widowControl/>
        <w:tabs>
          <w:tab w:val="left" w:pos="63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1.1.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ab/>
        <w:t>Срок начала и сдачи готовой продукции:</w:t>
      </w:r>
    </w:p>
    <w:p w:rsidR="00030DF7" w:rsidRPr="00DA61A8" w:rsidRDefault="00030DF7" w:rsidP="00030DF7">
      <w:pPr>
        <w:pStyle w:val="Style4"/>
        <w:widowControl/>
        <w:tabs>
          <w:tab w:val="left" w:leader="underscore" w:pos="5040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Начало работ:     ________________2021г.</w:t>
      </w:r>
    </w:p>
    <w:p w:rsidR="00030DF7" w:rsidRPr="00DA61A8" w:rsidRDefault="00030DF7" w:rsidP="00030DF7">
      <w:pPr>
        <w:pStyle w:val="Style4"/>
        <w:widowControl/>
        <w:tabs>
          <w:tab w:val="left" w:leader="underscore" w:pos="5323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Окончание работ:  _______________2021г.</w:t>
      </w:r>
    </w:p>
    <w:p w:rsidR="00030DF7" w:rsidRPr="00DA61A8" w:rsidRDefault="00030DF7" w:rsidP="00030DF7">
      <w:pPr>
        <w:pStyle w:val="Style14"/>
        <w:widowControl/>
        <w:numPr>
          <w:ilvl w:val="0"/>
          <w:numId w:val="2"/>
        </w:numPr>
        <w:tabs>
          <w:tab w:val="left" w:pos="63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«Подрядчику»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предоставляется право досрочной сдачи работ.</w:t>
      </w:r>
    </w:p>
    <w:p w:rsidR="00030DF7" w:rsidRPr="00DA61A8" w:rsidRDefault="00030DF7" w:rsidP="00030DF7">
      <w:pPr>
        <w:pStyle w:val="Style14"/>
        <w:widowControl/>
        <w:numPr>
          <w:ilvl w:val="0"/>
          <w:numId w:val="2"/>
        </w:numPr>
        <w:tabs>
          <w:tab w:val="left" w:pos="63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при выполнении работ обязуется соблюдать требования ОТ, ТБ, ПБ, и берет на себя полную ответственность за нарушение этих Правил при производстве работ на территории действующего пред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softHyphen/>
        <w:t xml:space="preserve">приятия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«Заказчика».</w:t>
      </w:r>
    </w:p>
    <w:p w:rsidR="00030DF7" w:rsidRPr="00DA61A8" w:rsidRDefault="00030DF7" w:rsidP="00030DF7">
      <w:pPr>
        <w:pStyle w:val="Style15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2. Порядок расчетов.</w:t>
      </w:r>
    </w:p>
    <w:p w:rsidR="00030DF7" w:rsidRPr="00DA61A8" w:rsidRDefault="00030DF7" w:rsidP="00030DF7">
      <w:pPr>
        <w:pStyle w:val="Style5"/>
        <w:widowControl/>
        <w:numPr>
          <w:ilvl w:val="0"/>
          <w:numId w:val="3"/>
        </w:numPr>
        <w:tabs>
          <w:tab w:val="left" w:pos="64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Расчеты за проведенные работы по договору осуществляются на основе Протокола соглашения о договор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softHyphen/>
        <w:t>ной цене или на основе согласованной Сторонами сметы.</w:t>
      </w:r>
    </w:p>
    <w:p w:rsidR="00030DF7" w:rsidRPr="00DA61A8" w:rsidRDefault="00030DF7" w:rsidP="00030DF7">
      <w:pPr>
        <w:jc w:val="both"/>
        <w:rPr>
          <w:rStyle w:val="FontStyle18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Сумма настоящего договора </w:t>
      </w:r>
      <w:r w:rsidR="00DA61A8"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151 800 000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(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>сто пятьдесят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один миллион 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>вос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емь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>сот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тысячи )</w:t>
      </w:r>
      <w:proofErr w:type="gram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сум</w:t>
      </w:r>
      <w:proofErr w:type="spell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00 </w:t>
      </w:r>
      <w:proofErr w:type="spell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тийин</w:t>
      </w:r>
      <w:proofErr w:type="spell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>без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учёт</w:t>
      </w:r>
      <w:r w:rsid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а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НДС.</w:t>
      </w:r>
    </w:p>
    <w:p w:rsidR="00030DF7" w:rsidRPr="00DA61A8" w:rsidRDefault="00030DF7" w:rsidP="00030DF7">
      <w:pPr>
        <w:pStyle w:val="Style5"/>
        <w:widowControl/>
        <w:numPr>
          <w:ilvl w:val="0"/>
          <w:numId w:val="3"/>
        </w:numPr>
        <w:tabs>
          <w:tab w:val="left" w:pos="64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Договорная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:rsidR="00030DF7" w:rsidRPr="00DA61A8" w:rsidRDefault="00030DF7" w:rsidP="00030DF7">
      <w:pPr>
        <w:pStyle w:val="Style5"/>
        <w:widowControl/>
        <w:numPr>
          <w:ilvl w:val="0"/>
          <w:numId w:val="3"/>
        </w:numPr>
        <w:tabs>
          <w:tab w:val="left" w:pos="648"/>
          <w:tab w:val="left" w:leader="underscore" w:pos="2741"/>
          <w:tab w:val="left" w:leader="underscore" w:pos="10181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9"/>
          <w:rFonts w:ascii="Times New Roman" w:hAnsi="Times New Roman" w:cs="Times New Roman"/>
          <w:sz w:val="26"/>
          <w:szCs w:val="26"/>
        </w:rPr>
        <w:t xml:space="preserve"> С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момента заключения Договора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«Заказчик»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обязуется произвести предоплату на расчетный счет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«Подрядчика»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в размере_____% от суммы Договора, что составляет по настоящему Договору: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ab/>
      </w:r>
    </w:p>
    <w:p w:rsidR="00030DF7" w:rsidRPr="00DA61A8" w:rsidRDefault="00030DF7" w:rsidP="00030DF7">
      <w:pPr>
        <w:pStyle w:val="Style5"/>
        <w:widowControl/>
        <w:tabs>
          <w:tab w:val="left" w:pos="821"/>
          <w:tab w:val="left" w:leader="underscore" w:pos="2275"/>
        </w:tabs>
        <w:spacing w:line="240" w:lineRule="auto"/>
        <w:ind w:right="35" w:firstLine="0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2.5. Доплата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ab/>
        <w:t xml:space="preserve">% производится «Заказчиком» в течение трехдневного срока, за выполненные работы, по факту, согласно Актам выполненных работ (Ф2) и счета-фактуры, предоставляемой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«Подрядчиком».</w:t>
      </w:r>
    </w:p>
    <w:p w:rsidR="00030DF7" w:rsidRPr="00DA61A8" w:rsidRDefault="00030DF7" w:rsidP="00030DF7">
      <w:pPr>
        <w:pStyle w:val="Style13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3. Порядок сдачи и приемки работ.</w:t>
      </w:r>
    </w:p>
    <w:p w:rsidR="00030DF7" w:rsidRPr="00DA61A8" w:rsidRDefault="00030DF7" w:rsidP="00030DF7">
      <w:pPr>
        <w:pStyle w:val="Style14"/>
        <w:widowControl/>
        <w:tabs>
          <w:tab w:val="left" w:pos="76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3.1. При завершении работ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предоставляет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«Заказчику»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Акт выполненных работ.</w:t>
      </w:r>
    </w:p>
    <w:p w:rsidR="00030DF7" w:rsidRPr="00DA61A8" w:rsidRDefault="00030DF7" w:rsidP="00030DF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 «Заказчик»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обязуется в течение 3-дневного срока со дня получения Акта и прилагаемых к нему документов рассмотреть и направить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«Подрядчику»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подписанный Акт или мотивированный отказ о приемке работ.</w:t>
      </w:r>
    </w:p>
    <w:p w:rsidR="00030DF7" w:rsidRPr="00DA61A8" w:rsidRDefault="00030DF7" w:rsidP="00030DF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В случае возникновения факта мотивированного отказа о приемке работ, Сторонами составляется двух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softHyphen/>
        <w:t>сторонний Акт с перечнем необходимых доработок и сроков их устранения.</w:t>
      </w:r>
    </w:p>
    <w:p w:rsidR="00030DF7" w:rsidRPr="00DA61A8" w:rsidRDefault="00030DF7" w:rsidP="00030DF7">
      <w:pPr>
        <w:pStyle w:val="Style11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4. Ответственность сторон.</w:t>
      </w:r>
    </w:p>
    <w:p w:rsidR="00030DF7" w:rsidRPr="00DA61A8" w:rsidRDefault="00030DF7" w:rsidP="00030DF7">
      <w:pPr>
        <w:pStyle w:val="Style5"/>
        <w:widowControl/>
        <w:numPr>
          <w:ilvl w:val="0"/>
          <w:numId w:val="5"/>
        </w:numPr>
        <w:tabs>
          <w:tab w:val="left" w:pos="634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lastRenderedPageBreak/>
        <w:t xml:space="preserve"> За невыполнение или ненадлежащее выполнение обязательств по настоящему Договору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и «Заказчик» несут имущественную ответственность в соответствии с действующим законодательством.</w:t>
      </w:r>
    </w:p>
    <w:p w:rsidR="00030DF7" w:rsidRPr="00DA61A8" w:rsidRDefault="00030DF7" w:rsidP="00030DF7">
      <w:pPr>
        <w:pStyle w:val="Style5"/>
        <w:widowControl/>
        <w:numPr>
          <w:ilvl w:val="0"/>
          <w:numId w:val="5"/>
        </w:numPr>
        <w:tabs>
          <w:tab w:val="left" w:pos="634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За несвоевременную оплату выполненных работ по настоящему Договору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«Заказчик»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уплачивает пеню в размере 0,5% от стоимости выполненных работ за каждый день просрочки по оплате, но не более 50% от суммы просроченного платежа.</w:t>
      </w:r>
    </w:p>
    <w:p w:rsidR="00030DF7" w:rsidRPr="00DA61A8" w:rsidRDefault="00030DF7" w:rsidP="00030DF7">
      <w:pPr>
        <w:pStyle w:val="Style5"/>
        <w:widowControl/>
        <w:numPr>
          <w:ilvl w:val="0"/>
          <w:numId w:val="5"/>
        </w:numPr>
        <w:tabs>
          <w:tab w:val="left" w:pos="634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За несвоевременное выполнение и сдачу работ по настоящему Договору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уплачивает пеню в размере 0.5 </w:t>
      </w:r>
      <w:r w:rsidRPr="00DA61A8">
        <w:rPr>
          <w:rStyle w:val="FontStyle18"/>
          <w:rFonts w:ascii="Times New Roman" w:hAnsi="Times New Roman" w:cs="Times New Roman"/>
          <w:spacing w:val="20"/>
          <w:sz w:val="26"/>
          <w:szCs w:val="26"/>
        </w:rPr>
        <w:t>%от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стоимости работ по настоящему Договору, но не более 50% от стоимости выполненных работ.</w:t>
      </w:r>
    </w:p>
    <w:p w:rsidR="00030DF7" w:rsidRPr="00DA61A8" w:rsidRDefault="00030DF7" w:rsidP="00030DF7">
      <w:pPr>
        <w:pStyle w:val="Style13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5. Порядок расторжения договора.</w:t>
      </w:r>
    </w:p>
    <w:p w:rsidR="00030DF7" w:rsidRPr="00DA61A8" w:rsidRDefault="00030DF7" w:rsidP="00030DF7">
      <w:pPr>
        <w:pStyle w:val="Style5"/>
        <w:widowControl/>
        <w:tabs>
          <w:tab w:val="left" w:pos="662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5.1. Настоящий Договор, может быть,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030DF7" w:rsidRPr="00DA61A8" w:rsidRDefault="00030DF7" w:rsidP="00030DF7">
      <w:pPr>
        <w:pStyle w:val="Style14"/>
        <w:widowControl/>
        <w:tabs>
          <w:tab w:val="left" w:pos="643"/>
        </w:tabs>
        <w:spacing w:line="240" w:lineRule="auto"/>
        <w:ind w:right="35" w:firstLine="0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5.2. Договор, может быть, расторгнут в одностороннем порядке по инициативе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«Заказчика».</w:t>
      </w:r>
    </w:p>
    <w:p w:rsidR="00030DF7" w:rsidRPr="00DA61A8" w:rsidRDefault="00030DF7" w:rsidP="00030DF7">
      <w:pPr>
        <w:pStyle w:val="Style2"/>
        <w:widowControl/>
        <w:tabs>
          <w:tab w:val="left" w:pos="864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а) Когда при исполнении работ выявляется грубые нарушение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«Подрядчиком»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>норм и правил проведения работ.</w:t>
      </w:r>
    </w:p>
    <w:p w:rsidR="00030DF7" w:rsidRPr="00DA61A8" w:rsidRDefault="00030DF7" w:rsidP="00030DF7">
      <w:pPr>
        <w:pStyle w:val="Style2"/>
        <w:widowControl/>
        <w:tabs>
          <w:tab w:val="left" w:pos="835"/>
        </w:tabs>
        <w:spacing w:line="240" w:lineRule="auto"/>
        <w:ind w:right="35" w:firstLine="0"/>
        <w:jc w:val="both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б) обнаружены скрываемые дефекты, ставящих под угрозу дальнейшую эксплуатацию объекта и расчетную длительность, а также нарушение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 xml:space="preserve">«Подрядчиком» 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правил ТБ, ОТ, ПБ и ЭБ при производстве работ на территории </w:t>
      </w: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«Заказчика».</w:t>
      </w:r>
    </w:p>
    <w:p w:rsidR="00030DF7" w:rsidRPr="00DA61A8" w:rsidRDefault="00030DF7" w:rsidP="00030DF7">
      <w:pPr>
        <w:pStyle w:val="Style1"/>
        <w:widowControl/>
        <w:ind w:right="35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DA61A8">
        <w:rPr>
          <w:rStyle w:val="FontStyle17"/>
          <w:rFonts w:ascii="Times New Roman" w:hAnsi="Times New Roman" w:cs="Times New Roman"/>
          <w:sz w:val="26"/>
          <w:szCs w:val="26"/>
        </w:rPr>
        <w:t>6. Порядок рассмотрения хозяйственных споров.</w:t>
      </w:r>
    </w:p>
    <w:p w:rsidR="00030DF7" w:rsidRPr="00DA61A8" w:rsidRDefault="00030DF7" w:rsidP="00030DF7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240" w:lineRule="auto"/>
        <w:ind w:right="35" w:firstLine="0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DA61A8">
        <w:rPr>
          <w:rStyle w:val="FontStyle18"/>
          <w:rFonts w:ascii="Times New Roman" w:hAnsi="Times New Roman" w:cs="Times New Roman"/>
          <w:sz w:val="26"/>
          <w:szCs w:val="26"/>
        </w:rPr>
        <w:t xml:space="preserve"> Все споры, возникающие при выполнении настоящего Договора, по возможности, между Сторонами разре</w:t>
      </w:r>
      <w:r w:rsidRPr="00DA61A8">
        <w:rPr>
          <w:rStyle w:val="FontStyle18"/>
          <w:rFonts w:ascii="Times New Roman" w:hAnsi="Times New Roman" w:cs="Times New Roman"/>
          <w:sz w:val="26"/>
          <w:szCs w:val="26"/>
        </w:rPr>
        <w:softHyphen/>
        <w:t>шаются путем переговоров.</w:t>
      </w:r>
    </w:p>
    <w:p w:rsidR="00DA61A8" w:rsidRPr="00DA61A8" w:rsidRDefault="00DA61A8" w:rsidP="00DA61A8">
      <w:pPr>
        <w:pStyle w:val="a4"/>
        <w:ind w:left="0" w:right="35"/>
        <w:rPr>
          <w:rFonts w:ascii="Times New Roman" w:hAnsi="Times New Roman" w:cs="Arial Narrow"/>
          <w:b/>
          <w:bCs/>
          <w:i/>
          <w:iCs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6.2. </w:t>
      </w:r>
      <w:r w:rsidR="00030DF7" w:rsidRPr="00DA61A8">
        <w:rPr>
          <w:i/>
          <w:sz w:val="26"/>
          <w:szCs w:val="26"/>
          <w:lang w:val="ru-RU"/>
        </w:rPr>
        <w:t xml:space="preserve">Любые споры, разногласие вызванные настоящим договором, решаются путем переговоров между договаривающими сторонами. В случае, когда разногласие не удается решить путем переговоров, спор решается в </w:t>
      </w:r>
      <w:r w:rsidR="00030DF7" w:rsidRPr="00DA61A8">
        <w:rPr>
          <w:b/>
          <w:i/>
          <w:sz w:val="26"/>
          <w:szCs w:val="26"/>
          <w:lang w:val="ru-RU"/>
        </w:rPr>
        <w:t xml:space="preserve">Ташкентском  Экономическом межрайонном Суде. </w:t>
      </w:r>
      <w:r w:rsidR="00030DF7" w:rsidRPr="00DA61A8">
        <w:rPr>
          <w:i/>
          <w:sz w:val="26"/>
          <w:szCs w:val="26"/>
          <w:lang w:val="ru-RU"/>
        </w:rPr>
        <w:t>Или</w:t>
      </w:r>
      <w:r w:rsidR="00030DF7" w:rsidRPr="00DA61A8">
        <w:rPr>
          <w:b/>
          <w:i/>
          <w:sz w:val="26"/>
          <w:szCs w:val="26"/>
          <w:lang w:val="ru-RU"/>
        </w:rPr>
        <w:t xml:space="preserve"> </w:t>
      </w:r>
      <w:r w:rsidR="00030DF7" w:rsidRPr="00DA61A8">
        <w:rPr>
          <w:i/>
          <w:sz w:val="26"/>
          <w:szCs w:val="26"/>
          <w:lang w:val="ru-RU"/>
        </w:rPr>
        <w:t>все споры, разногласие, претензия, вытекающие из или в связи с настоящим договором либо его нарушением, прекращением или признанием недействительным, а также разногласия относительно порядка и условий совершения иных юридически обязательных действий Сторон, будут разрешены в Ташкентском городском Третейском суде при Общественном фонде развития международных арбитражных и третейских судов Узбекистана, на условиях и в порядке, предусмотренных его Положением, Регламентом и Положением о третейских сборах, расходах и издержках при рассмотрении третейского дела, председателем Третейского суда либо назначенным им судьей единолично. Решение Третейского суда является окончательным и обязательным для Сторон</w:t>
      </w:r>
      <w:proofErr w:type="gramStart"/>
      <w:r w:rsidR="00030DF7" w:rsidRPr="00DA61A8">
        <w:rPr>
          <w:i/>
          <w:sz w:val="26"/>
          <w:szCs w:val="26"/>
          <w:lang w:val="ru-RU"/>
        </w:rPr>
        <w:t>.</w:t>
      </w:r>
      <w:proofErr w:type="gramEnd"/>
      <w:r w:rsidR="00030DF7" w:rsidRPr="00DA61A8">
        <w:rPr>
          <w:i/>
          <w:sz w:val="26"/>
          <w:szCs w:val="26"/>
          <w:lang w:val="ru-RU"/>
        </w:rPr>
        <w:t xml:space="preserve"> возникшие по настоящему договору, должны решатся путем переговоров между сторонами. В случае, если соглашение не достигнуто между сторонами, споры разрешаются в соответствии с законодательством Р Уз.</w:t>
      </w:r>
    </w:p>
    <w:p w:rsidR="00DA61A8" w:rsidRPr="00F15B4D" w:rsidRDefault="00030DF7" w:rsidP="00DA61A8">
      <w:pPr>
        <w:pStyle w:val="a4"/>
        <w:ind w:left="0" w:right="35"/>
        <w:jc w:val="center"/>
        <w:rPr>
          <w:rStyle w:val="FontStyle16"/>
          <w:rFonts w:ascii="Times New Roman" w:hAnsi="Times New Roman"/>
          <w:sz w:val="26"/>
          <w:szCs w:val="26"/>
          <w:lang w:val="ru-RU"/>
        </w:rPr>
      </w:pPr>
      <w:r w:rsidRPr="00F15B4D">
        <w:rPr>
          <w:rStyle w:val="FontStyle16"/>
          <w:rFonts w:ascii="Times New Roman" w:hAnsi="Times New Roman"/>
          <w:sz w:val="26"/>
          <w:szCs w:val="26"/>
          <w:lang w:val="ru-RU"/>
        </w:rPr>
        <w:t>7. Прочие условия договора.</w:t>
      </w:r>
    </w:p>
    <w:p w:rsidR="00030DF7" w:rsidRPr="00DA61A8" w:rsidRDefault="00030DF7" w:rsidP="00DA61A8">
      <w:pPr>
        <w:pStyle w:val="a4"/>
        <w:ind w:left="0" w:right="35"/>
        <w:jc w:val="both"/>
        <w:rPr>
          <w:rStyle w:val="FontStyle15"/>
          <w:rFonts w:ascii="Times New Roman" w:hAnsi="Times New Roman" w:cs="Times New Roman"/>
          <w:sz w:val="26"/>
          <w:szCs w:val="26"/>
          <w:lang w:val="ru-RU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  <w:lang w:val="ru-RU"/>
        </w:rPr>
        <w:t xml:space="preserve"> На любом этапе настоящего Договора, Сторонами, по обоюдному согласию могут быть внесены изменения и дополнения.</w:t>
      </w:r>
    </w:p>
    <w:p w:rsidR="00030DF7" w:rsidRPr="00DA61A8" w:rsidRDefault="00030DF7" w:rsidP="00030DF7">
      <w:pPr>
        <w:pStyle w:val="Style2"/>
        <w:widowControl/>
        <w:numPr>
          <w:ilvl w:val="0"/>
          <w:numId w:val="7"/>
        </w:numPr>
        <w:tabs>
          <w:tab w:val="left" w:pos="542"/>
        </w:tabs>
        <w:spacing w:line="240" w:lineRule="auto"/>
        <w:ind w:right="35" w:firstLine="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Все изменения и дополнения оформляются Дополнительным соглашением к Договору.</w:t>
      </w:r>
    </w:p>
    <w:p w:rsidR="00030DF7" w:rsidRPr="00DA61A8" w:rsidRDefault="00030DF7" w:rsidP="00030DF7">
      <w:pPr>
        <w:pStyle w:val="Style2"/>
        <w:widowControl/>
        <w:numPr>
          <w:ilvl w:val="0"/>
          <w:numId w:val="7"/>
        </w:numPr>
        <w:tabs>
          <w:tab w:val="left" w:pos="542"/>
        </w:tabs>
        <w:spacing w:line="240" w:lineRule="auto"/>
        <w:ind w:right="35" w:firstLine="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Денежные средства, используемые </w:t>
      </w:r>
      <w:r w:rsidRPr="00DA61A8">
        <w:rPr>
          <w:rStyle w:val="FontStyle16"/>
          <w:rFonts w:ascii="Times New Roman" w:hAnsi="Times New Roman"/>
          <w:sz w:val="26"/>
          <w:szCs w:val="26"/>
        </w:rPr>
        <w:t xml:space="preserve">«Заказчиком»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для расчета за выполненные работы, в обязательном по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softHyphen/>
        <w:t>рядке не должны быть взяты в кредит из банка и из других источников, под проценты.</w:t>
      </w:r>
    </w:p>
    <w:p w:rsidR="00030DF7" w:rsidRPr="00DA61A8" w:rsidRDefault="00030DF7" w:rsidP="00030DF7">
      <w:pPr>
        <w:pStyle w:val="Style4"/>
        <w:widowControl/>
        <w:spacing w:line="240" w:lineRule="auto"/>
        <w:ind w:right="35" w:firstLine="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В случае нарушения настоящего пункта </w:t>
      </w:r>
      <w:r w:rsidRPr="00DA61A8">
        <w:rPr>
          <w:rStyle w:val="FontStyle16"/>
          <w:rFonts w:ascii="Times New Roman" w:hAnsi="Times New Roman"/>
          <w:sz w:val="26"/>
          <w:szCs w:val="26"/>
        </w:rPr>
        <w:t xml:space="preserve">«Подрядчик»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не отвечает по обязательствам </w:t>
      </w:r>
      <w:r w:rsidRPr="00DA61A8">
        <w:rPr>
          <w:rStyle w:val="FontStyle16"/>
          <w:rFonts w:ascii="Times New Roman" w:hAnsi="Times New Roman"/>
          <w:sz w:val="26"/>
          <w:szCs w:val="26"/>
        </w:rPr>
        <w:t xml:space="preserve">«Заказчика»,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а последний не предъявляет </w:t>
      </w:r>
      <w:r w:rsidRPr="00DA61A8">
        <w:rPr>
          <w:rStyle w:val="FontStyle16"/>
          <w:rFonts w:ascii="Times New Roman" w:hAnsi="Times New Roman"/>
          <w:sz w:val="26"/>
          <w:szCs w:val="26"/>
        </w:rPr>
        <w:t xml:space="preserve">«Подрядчику»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никаких претензий и действие п.6.2. настоящего договора утрачивает силу.</w:t>
      </w:r>
    </w:p>
    <w:p w:rsidR="00030DF7" w:rsidRPr="00DA61A8" w:rsidRDefault="00030DF7" w:rsidP="00030DF7">
      <w:pPr>
        <w:pStyle w:val="Style2"/>
        <w:widowControl/>
        <w:tabs>
          <w:tab w:val="left" w:pos="643"/>
        </w:tabs>
        <w:spacing w:line="240" w:lineRule="auto"/>
        <w:ind w:right="35" w:firstLine="0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lastRenderedPageBreak/>
        <w:t>7.4.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ab/>
        <w:t xml:space="preserve">Договор вступает в силу после подписания договора и действует до «31» декабря 2021 </w:t>
      </w:r>
      <w:proofErr w:type="gramStart"/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г..</w:t>
      </w:r>
      <w:proofErr w:type="gramEnd"/>
    </w:p>
    <w:p w:rsidR="00030DF7" w:rsidRPr="00DA61A8" w:rsidRDefault="00030DF7" w:rsidP="00030DF7">
      <w:pPr>
        <w:pStyle w:val="Style6"/>
        <w:widowControl/>
        <w:spacing w:line="240" w:lineRule="auto"/>
        <w:ind w:right="35"/>
        <w:jc w:val="center"/>
        <w:rPr>
          <w:rStyle w:val="FontStyle16"/>
          <w:rFonts w:ascii="Times New Roman" w:hAnsi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b/>
          <w:sz w:val="26"/>
          <w:szCs w:val="26"/>
        </w:rPr>
        <w:t>8.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  <w:r w:rsidRPr="00DA61A8">
        <w:rPr>
          <w:rStyle w:val="FontStyle16"/>
          <w:rFonts w:ascii="Times New Roman" w:hAnsi="Times New Roman"/>
          <w:sz w:val="26"/>
          <w:szCs w:val="26"/>
        </w:rPr>
        <w:t>Действие непреодолимой силы.</w:t>
      </w:r>
    </w:p>
    <w:p w:rsidR="00030DF7" w:rsidRPr="00DA61A8" w:rsidRDefault="00030DF7" w:rsidP="00030DF7">
      <w:pPr>
        <w:pStyle w:val="Style6"/>
        <w:widowControl/>
        <w:spacing w:line="240" w:lineRule="auto"/>
        <w:ind w:right="35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8.1. Ни одна из сторон не несет ответственности перед другой стороной за задержку, недопоставку или невыполнение обязательств, обусловленные обстоятельствами, возникшими помимо воли и желания сторон (форс-мажор).</w:t>
      </w:r>
    </w:p>
    <w:p w:rsidR="00030DF7" w:rsidRPr="00DA61A8" w:rsidRDefault="00030DF7" w:rsidP="00030DF7">
      <w:pPr>
        <w:pStyle w:val="Style7"/>
        <w:widowControl/>
        <w:ind w:right="35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8.2. Сторона, которая не исполняет своего обязательства, должна дать извещение другой стороне о препятствии и его влиянии на исполнение.</w:t>
      </w:r>
    </w:p>
    <w:p w:rsidR="00030DF7" w:rsidRPr="00DA61A8" w:rsidRDefault="00030DF7" w:rsidP="00030DF7">
      <w:pPr>
        <w:pStyle w:val="Style7"/>
        <w:widowControl/>
        <w:ind w:right="35"/>
        <w:jc w:val="center"/>
        <w:rPr>
          <w:rStyle w:val="FontStyle16"/>
          <w:rFonts w:ascii="Times New Roman" w:hAnsi="Times New Roman"/>
          <w:sz w:val="26"/>
          <w:szCs w:val="26"/>
        </w:rPr>
      </w:pPr>
      <w:r w:rsidRPr="00DA61A8">
        <w:rPr>
          <w:rStyle w:val="FontStyle16"/>
          <w:rFonts w:ascii="Times New Roman" w:hAnsi="Times New Roman"/>
          <w:sz w:val="26"/>
          <w:szCs w:val="26"/>
        </w:rPr>
        <w:t>Юридические адреса и реквизиты сторон.</w:t>
      </w:r>
      <w:r w:rsidRPr="00DA61A8">
        <w:rPr>
          <w:rStyle w:val="FontStyle16"/>
          <w:rFonts w:ascii="Times New Roman" w:hAnsi="Times New Roman"/>
          <w:sz w:val="26"/>
          <w:szCs w:val="26"/>
        </w:rPr>
        <w:br/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1154"/>
        <w:gridCol w:w="4715"/>
      </w:tblGrid>
      <w:tr w:rsidR="00030DF7" w:rsidRPr="00DA61A8" w:rsidTr="00E42F9C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«Заказчик»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«Подрядчик»</w:t>
            </w:r>
          </w:p>
        </w:tc>
      </w:tr>
      <w:tr w:rsidR="00030DF7" w:rsidRPr="00680F3D" w:rsidTr="00E42F9C">
        <w:tc>
          <w:tcPr>
            <w:tcW w:w="4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A61A8" w:rsidRPr="00DA61A8" w:rsidRDefault="00DA61A8" w:rsidP="00DA61A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A61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DA61A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«SPETS MONTAJ LYUKS SERVIS»</w:t>
            </w:r>
          </w:p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297DA6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Адрес: </w:t>
            </w:r>
            <w:proofErr w:type="spellStart"/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г.Ташкент</w:t>
            </w:r>
            <w:proofErr w:type="spellEnd"/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>Алмазар</w:t>
            </w: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ский</w:t>
            </w:r>
            <w:proofErr w:type="spellEnd"/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 район 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297DA6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 </w:t>
            </w:r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>А.Каххар</w:t>
            </w:r>
            <w:proofErr w:type="spellEnd"/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  </w:t>
            </w: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дом-1</w:t>
            </w:r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р/с: </w:t>
            </w:r>
            <w:r w:rsidR="00297DA6" w:rsidRPr="00297DA6">
              <w:rPr>
                <w:rFonts w:ascii="Times New Roman" w:hAnsi="Times New Roman"/>
                <w:b/>
                <w:i/>
                <w:sz w:val="26"/>
                <w:szCs w:val="26"/>
              </w:rPr>
              <w:t>20208000100883057001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297DA6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 АТИБ  ИПОТЕКА БАНК </w:t>
            </w:r>
            <w:proofErr w:type="spellStart"/>
            <w:r>
              <w:rPr>
                <w:rStyle w:val="FontStyle16"/>
                <w:rFonts w:ascii="Times New Roman" w:hAnsi="Times New Roman"/>
                <w:sz w:val="26"/>
                <w:szCs w:val="26"/>
              </w:rPr>
              <w:t>Яккасарайский</w:t>
            </w:r>
            <w:proofErr w:type="spellEnd"/>
            <w:r>
              <w:rPr>
                <w:rStyle w:val="FontStyle16"/>
                <w:rFonts w:ascii="Times New Roman" w:hAnsi="Times New Roman"/>
                <w:sz w:val="26"/>
                <w:szCs w:val="26"/>
              </w:rPr>
              <w:t xml:space="preserve"> ф-л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297DA6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МФО: 0</w:t>
            </w:r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>1</w:t>
            </w: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0</w:t>
            </w:r>
            <w:r w:rsidR="00297DA6">
              <w:rPr>
                <w:rStyle w:val="FontStyle16"/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DF7" w:rsidRPr="00DA61A8" w:rsidRDefault="00297DA6" w:rsidP="00297DA6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6"/>
                <w:rFonts w:ascii="Times New Roman" w:hAnsi="Times New Roman"/>
                <w:sz w:val="26"/>
                <w:szCs w:val="26"/>
              </w:rPr>
              <w:t>ИНН 30</w:t>
            </w:r>
            <w:r w:rsidR="00030DF7"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 5</w:t>
            </w:r>
            <w:r>
              <w:rPr>
                <w:rStyle w:val="FontStyle16"/>
                <w:rFonts w:ascii="Times New Roman" w:hAnsi="Times New Roman"/>
                <w:sz w:val="26"/>
                <w:szCs w:val="26"/>
              </w:rPr>
              <w:t>556894</w:t>
            </w:r>
          </w:p>
        </w:tc>
      </w:tr>
      <w:tr w:rsidR="00030DF7" w:rsidRPr="00DA61A8" w:rsidTr="00E42F9C">
        <w:tc>
          <w:tcPr>
            <w:tcW w:w="46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М.П.______________________________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  <w:p w:rsidR="00030DF7" w:rsidRPr="00DA61A8" w:rsidRDefault="00030DF7" w:rsidP="00E42F9C">
            <w:pPr>
              <w:pStyle w:val="Style7"/>
              <w:widowControl/>
              <w:ind w:right="35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М.П.______________________________</w:t>
            </w:r>
          </w:p>
        </w:tc>
      </w:tr>
    </w:tbl>
    <w:p w:rsidR="00030DF7" w:rsidRPr="00DA61A8" w:rsidRDefault="00030DF7" w:rsidP="00030DF7">
      <w:pPr>
        <w:pStyle w:val="Style7"/>
        <w:widowControl/>
        <w:ind w:right="35"/>
        <w:jc w:val="center"/>
        <w:rPr>
          <w:rStyle w:val="FontStyle16"/>
          <w:rFonts w:ascii="Times New Roman" w:hAnsi="Times New Roman"/>
          <w:sz w:val="26"/>
          <w:szCs w:val="26"/>
        </w:rPr>
      </w:pPr>
    </w:p>
    <w:p w:rsidR="00DA61A8" w:rsidRDefault="00DA61A8" w:rsidP="00030DF7">
      <w:pPr>
        <w:pStyle w:val="Style13"/>
        <w:widowControl/>
        <w:ind w:right="35"/>
        <w:jc w:val="center"/>
        <w:rPr>
          <w:rStyle w:val="FontStyle16"/>
          <w:rFonts w:ascii="Times New Roman" w:hAnsi="Times New Roman"/>
          <w:spacing w:val="50"/>
          <w:sz w:val="26"/>
          <w:szCs w:val="26"/>
          <w:lang w:val="en-US"/>
        </w:rPr>
      </w:pPr>
    </w:p>
    <w:p w:rsidR="00DA61A8" w:rsidRDefault="00DA61A8" w:rsidP="00030DF7">
      <w:pPr>
        <w:pStyle w:val="Style13"/>
        <w:widowControl/>
        <w:ind w:right="35"/>
        <w:jc w:val="center"/>
        <w:rPr>
          <w:rStyle w:val="FontStyle16"/>
          <w:rFonts w:ascii="Times New Roman" w:hAnsi="Times New Roman"/>
          <w:spacing w:val="50"/>
          <w:sz w:val="26"/>
          <w:szCs w:val="26"/>
          <w:lang w:val="en-US"/>
        </w:rPr>
      </w:pPr>
    </w:p>
    <w:p w:rsidR="00030DF7" w:rsidRPr="00DA61A8" w:rsidRDefault="00030DF7" w:rsidP="00030DF7">
      <w:pPr>
        <w:pStyle w:val="Style13"/>
        <w:widowControl/>
        <w:ind w:right="35"/>
        <w:jc w:val="center"/>
        <w:rPr>
          <w:rStyle w:val="FontStyle16"/>
          <w:rFonts w:ascii="Times New Roman" w:hAnsi="Times New Roman"/>
          <w:spacing w:val="50"/>
          <w:sz w:val="26"/>
          <w:szCs w:val="26"/>
        </w:rPr>
      </w:pPr>
      <w:r w:rsidRPr="00DA61A8">
        <w:rPr>
          <w:rStyle w:val="FontStyle16"/>
          <w:rFonts w:ascii="Times New Roman" w:hAnsi="Times New Roman"/>
          <w:spacing w:val="50"/>
          <w:sz w:val="26"/>
          <w:szCs w:val="26"/>
        </w:rPr>
        <w:t>ПРОТОКОЛ</w:t>
      </w:r>
    </w:p>
    <w:p w:rsidR="00030DF7" w:rsidRPr="00DA61A8" w:rsidRDefault="00030DF7" w:rsidP="00030DF7">
      <w:pPr>
        <w:pStyle w:val="Style13"/>
        <w:widowControl/>
        <w:ind w:right="35"/>
        <w:jc w:val="center"/>
        <w:rPr>
          <w:rStyle w:val="FontStyle16"/>
          <w:rFonts w:ascii="Times New Roman" w:hAnsi="Times New Roman"/>
          <w:sz w:val="26"/>
          <w:szCs w:val="26"/>
        </w:rPr>
      </w:pPr>
      <w:r w:rsidRPr="00DA61A8">
        <w:rPr>
          <w:rStyle w:val="FontStyle16"/>
          <w:rFonts w:ascii="Times New Roman" w:hAnsi="Times New Roman"/>
          <w:sz w:val="26"/>
          <w:szCs w:val="26"/>
        </w:rPr>
        <w:t>СОГЛАШЕНИЯ О ДОГОВОРНОЙ ЦЕНЕ</w:t>
      </w:r>
    </w:p>
    <w:p w:rsidR="00297DA6" w:rsidRDefault="00030DF7" w:rsidP="00DA61A8">
      <w:pPr>
        <w:pStyle w:val="Style5"/>
        <w:widowControl/>
        <w:spacing w:line="240" w:lineRule="auto"/>
        <w:ind w:right="35" w:firstLine="0"/>
        <w:jc w:val="center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Наименование работ:</w:t>
      </w:r>
      <w:r w:rsidRPr="00DA61A8">
        <w:rPr>
          <w:sz w:val="26"/>
          <w:szCs w:val="26"/>
        </w:rPr>
        <w:t xml:space="preserve">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монтаж системы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 xml:space="preserve"> видеонаблюдения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ab/>
      </w:r>
      <w:proofErr w:type="gramStart"/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По</w:t>
      </w:r>
      <w:proofErr w:type="gramEnd"/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договору №</w:t>
      </w:r>
      <w:r w:rsidR="00297DA6">
        <w:rPr>
          <w:rStyle w:val="FontStyle15"/>
          <w:rFonts w:ascii="Times New Roman" w:hAnsi="Times New Roman" w:cs="Times New Roman"/>
          <w:sz w:val="26"/>
          <w:szCs w:val="26"/>
        </w:rPr>
        <w:t>01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</w:p>
    <w:p w:rsidR="00030DF7" w:rsidRPr="00DA61A8" w:rsidRDefault="00030DF7" w:rsidP="00DA61A8">
      <w:pPr>
        <w:pStyle w:val="Style5"/>
        <w:widowControl/>
        <w:spacing w:line="240" w:lineRule="auto"/>
        <w:ind w:right="35" w:firstLine="0"/>
        <w:jc w:val="center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 от «___»  __________ 2021г</w:t>
      </w:r>
    </w:p>
    <w:p w:rsidR="00030DF7" w:rsidRPr="00DA61A8" w:rsidRDefault="00030DF7" w:rsidP="00030DF7">
      <w:pPr>
        <w:pStyle w:val="Style11"/>
        <w:widowControl/>
        <w:ind w:right="35"/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</w:p>
    <w:p w:rsidR="00030DF7" w:rsidRPr="00DA61A8" w:rsidRDefault="00030DF7" w:rsidP="00030DF7">
      <w:pPr>
        <w:pStyle w:val="Style4"/>
        <w:widowControl/>
        <w:spacing w:line="240" w:lineRule="auto"/>
        <w:ind w:right="35" w:firstLine="720"/>
        <w:jc w:val="both"/>
        <w:rPr>
          <w:rStyle w:val="FontStyle16"/>
          <w:rFonts w:ascii="Times New Roman" w:hAnsi="Times New Roman"/>
          <w:b w:val="0"/>
          <w:sz w:val="26"/>
          <w:szCs w:val="26"/>
          <w:u w:val="single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Мы,   нижеподписавшиеся,   от   лица   </w:t>
      </w:r>
      <w:r w:rsidRPr="00DA61A8">
        <w:rPr>
          <w:rStyle w:val="FontStyle16"/>
          <w:rFonts w:ascii="Times New Roman" w:hAnsi="Times New Roman"/>
          <w:sz w:val="26"/>
          <w:szCs w:val="26"/>
        </w:rPr>
        <w:t>«Заказчика</w:t>
      </w:r>
      <w:r w:rsidRPr="00DA61A8">
        <w:rPr>
          <w:rStyle w:val="FontStyle16"/>
          <w:rFonts w:ascii="Times New Roman" w:hAnsi="Times New Roman"/>
          <w:b w:val="0"/>
          <w:sz w:val="26"/>
          <w:szCs w:val="26"/>
        </w:rPr>
        <w:t xml:space="preserve">» </w:t>
      </w:r>
      <w:r w:rsidRPr="00DA61A8">
        <w:rPr>
          <w:rStyle w:val="FontStyle16"/>
          <w:rFonts w:ascii="Times New Roman" w:hAnsi="Times New Roman"/>
          <w:b w:val="0"/>
          <w:sz w:val="26"/>
          <w:szCs w:val="26"/>
          <w:u w:val="single"/>
        </w:rPr>
        <w:t xml:space="preserve">                                                                                                                               </w:t>
      </w:r>
    </w:p>
    <w:p w:rsidR="00030DF7" w:rsidRPr="00F15B4D" w:rsidRDefault="00030DF7" w:rsidP="00030DF7">
      <w:pPr>
        <w:pStyle w:val="Style4"/>
        <w:widowControl/>
        <w:spacing w:line="240" w:lineRule="auto"/>
        <w:ind w:right="35" w:firstLine="0"/>
        <w:jc w:val="both"/>
        <w:rPr>
          <w:rFonts w:ascii="Times New Roman" w:hAnsi="Times New Roman"/>
          <w:b/>
          <w:sz w:val="26"/>
          <w:szCs w:val="26"/>
        </w:rPr>
      </w:pPr>
      <w:r w:rsidRPr="00F15B4D">
        <w:rPr>
          <w:rStyle w:val="FontStyle16"/>
          <w:rFonts w:ascii="Times New Roman" w:hAnsi="Times New Roman"/>
          <w:b w:val="0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5B4D">
        <w:rPr>
          <w:rFonts w:ascii="Times New Roman" w:hAnsi="Times New Roman"/>
          <w:b/>
          <w:sz w:val="26"/>
          <w:szCs w:val="26"/>
        </w:rPr>
        <w:t xml:space="preserve"> </w:t>
      </w:r>
    </w:p>
    <w:p w:rsidR="00030DF7" w:rsidRPr="00DA61A8" w:rsidRDefault="00030DF7" w:rsidP="00297DA6">
      <w:pPr>
        <w:jc w:val="both"/>
        <w:rPr>
          <w:rStyle w:val="FontStyle15"/>
          <w:rFonts w:ascii="Times New Roman" w:hAnsi="Times New Roman" w:cs="Times New Roman"/>
          <w:sz w:val="26"/>
          <w:szCs w:val="26"/>
        </w:rPr>
      </w:pP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и</w:t>
      </w:r>
      <w:r w:rsidRPr="00297DA6">
        <w:rPr>
          <w:rStyle w:val="FontStyle15"/>
          <w:rFonts w:ascii="Times New Roman" w:hAnsi="Times New Roman" w:cs="Times New Roman"/>
          <w:sz w:val="26"/>
          <w:szCs w:val="26"/>
        </w:rPr>
        <w:t xml:space="preserve"> </w:t>
      </w:r>
      <w:r w:rsidRPr="00297DA6">
        <w:rPr>
          <w:rStyle w:val="FontStyle16"/>
          <w:rFonts w:ascii="Times New Roman" w:hAnsi="Times New Roman" w:cs="Times New Roman"/>
          <w:sz w:val="26"/>
          <w:szCs w:val="26"/>
        </w:rPr>
        <w:t>«</w:t>
      </w:r>
      <w:r w:rsidRPr="00DA61A8">
        <w:rPr>
          <w:rStyle w:val="FontStyle16"/>
          <w:rFonts w:ascii="Times New Roman" w:hAnsi="Times New Roman" w:cs="Times New Roman"/>
          <w:sz w:val="26"/>
          <w:szCs w:val="26"/>
        </w:rPr>
        <w:t>Подрядчика</w:t>
      </w:r>
      <w:r w:rsidRPr="00297DA6">
        <w:rPr>
          <w:rStyle w:val="FontStyle16"/>
          <w:rFonts w:ascii="Times New Roman" w:hAnsi="Times New Roman" w:cs="Times New Roman"/>
          <w:sz w:val="26"/>
          <w:szCs w:val="26"/>
        </w:rPr>
        <w:t xml:space="preserve">» </w:t>
      </w:r>
      <w:r w:rsidR="00297DA6" w:rsidRPr="00DA61A8">
        <w:rPr>
          <w:rFonts w:ascii="Times New Roman" w:hAnsi="Times New Roman" w:cs="Times New Roman"/>
          <w:b/>
          <w:i/>
          <w:sz w:val="26"/>
          <w:szCs w:val="26"/>
        </w:rPr>
        <w:t>ООО</w:t>
      </w:r>
      <w:r w:rsidR="00297DA6" w:rsidRPr="00297DA6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297DA6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SPETS</w:t>
      </w:r>
      <w:r w:rsidR="00297DA6" w:rsidRPr="00297DA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7DA6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MONTAJ</w:t>
      </w:r>
      <w:r w:rsidR="00297DA6" w:rsidRPr="00297DA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7DA6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LYUKS</w:t>
      </w:r>
      <w:r w:rsidR="00297DA6" w:rsidRPr="00297DA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7DA6" w:rsidRPr="00DA61A8">
        <w:rPr>
          <w:rFonts w:ascii="Times New Roman" w:hAnsi="Times New Roman" w:cs="Times New Roman"/>
          <w:b/>
          <w:i/>
          <w:sz w:val="26"/>
          <w:szCs w:val="26"/>
          <w:lang w:val="en-US"/>
        </w:rPr>
        <w:t>SERVIS</w:t>
      </w:r>
      <w:r w:rsidR="00297DA6" w:rsidRPr="00297DA6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297DA6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в лице директора </w:t>
      </w:r>
      <w:r w:rsidR="00297DA6">
        <w:rPr>
          <w:rStyle w:val="FontStyle15"/>
          <w:rFonts w:ascii="Times New Roman" w:hAnsi="Times New Roman" w:cs="Times New Roman"/>
          <w:b/>
          <w:sz w:val="26"/>
          <w:szCs w:val="26"/>
        </w:rPr>
        <w:t>Нурмухамедов А.Р</w:t>
      </w:r>
      <w:r w:rsidRPr="00DA61A8">
        <w:rPr>
          <w:rStyle w:val="FontStyle15"/>
          <w:rFonts w:ascii="Times New Roman" w:hAnsi="Times New Roman" w:cs="Times New Roman"/>
          <w:b/>
          <w:sz w:val="26"/>
          <w:szCs w:val="26"/>
        </w:rPr>
        <w:t>.</w:t>
      </w:r>
      <w:r w:rsidRPr="00DA61A8">
        <w:rPr>
          <w:rStyle w:val="FontStyle16"/>
          <w:rFonts w:ascii="Times New Roman" w:hAnsi="Times New Roman" w:cs="Times New Roman"/>
          <w:sz w:val="26"/>
          <w:szCs w:val="26"/>
        </w:rPr>
        <w:t xml:space="preserve">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>подтверждаем, что сторонами достигнуто соглашение о величине договорной цены:</w:t>
      </w:r>
      <w:r w:rsidRPr="00DA61A8">
        <w:rPr>
          <w:rStyle w:val="FontStyle15"/>
          <w:rFonts w:ascii="Times New Roman" w:hAnsi="Times New Roman" w:cs="Times New Roman"/>
          <w:b/>
          <w:sz w:val="26"/>
          <w:szCs w:val="26"/>
        </w:rPr>
        <w:t xml:space="preserve"> </w:t>
      </w:r>
      <w:r w:rsidR="00297DA6">
        <w:rPr>
          <w:rStyle w:val="FontStyle15"/>
          <w:rFonts w:ascii="Times New Roman" w:hAnsi="Times New Roman" w:cs="Times New Roman"/>
          <w:b/>
          <w:sz w:val="26"/>
          <w:szCs w:val="26"/>
        </w:rPr>
        <w:t>15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>1 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>800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> 0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>00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(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</w:rPr>
        <w:t>сто пятьдесят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один миллион 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</w:rPr>
        <w:t>восемьсот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тысячи )</w:t>
      </w:r>
      <w:proofErr w:type="gram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сум</w:t>
      </w:r>
      <w:proofErr w:type="spell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00 </w:t>
      </w:r>
      <w:proofErr w:type="spellStart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>тийин</w:t>
      </w:r>
      <w:proofErr w:type="spellEnd"/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</w:rPr>
        <w:t>без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учёт</w:t>
      </w:r>
      <w:r w:rsidR="00297DA6">
        <w:rPr>
          <w:rStyle w:val="FontStyle18"/>
          <w:rFonts w:ascii="Times New Roman" w:hAnsi="Times New Roman" w:cs="Times New Roman"/>
          <w:b/>
          <w:sz w:val="26"/>
          <w:szCs w:val="26"/>
        </w:rPr>
        <w:t>а</w:t>
      </w:r>
      <w:r w:rsidRPr="00DA61A8">
        <w:rPr>
          <w:rStyle w:val="FontStyle18"/>
          <w:rFonts w:ascii="Times New Roman" w:hAnsi="Times New Roman" w:cs="Times New Roman"/>
          <w:b/>
          <w:sz w:val="26"/>
          <w:szCs w:val="26"/>
        </w:rPr>
        <w:t xml:space="preserve"> НДС.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Настоящий протокол является основанием для проведения взаимных расчетов и платежей между </w:t>
      </w:r>
      <w:r w:rsidRPr="00DA61A8">
        <w:rPr>
          <w:rStyle w:val="FontStyle16"/>
          <w:rFonts w:ascii="Times New Roman" w:hAnsi="Times New Roman" w:cs="Times New Roman"/>
          <w:sz w:val="26"/>
          <w:szCs w:val="26"/>
        </w:rPr>
        <w:t>«Под</w:t>
      </w:r>
      <w:r w:rsidRPr="00DA61A8">
        <w:rPr>
          <w:rStyle w:val="FontStyle16"/>
          <w:rFonts w:ascii="Times New Roman" w:hAnsi="Times New Roman" w:cs="Times New Roman"/>
          <w:sz w:val="26"/>
          <w:szCs w:val="26"/>
        </w:rPr>
        <w:softHyphen/>
        <w:t xml:space="preserve">рядчиком» </w:t>
      </w:r>
      <w:r w:rsidRPr="00DA61A8">
        <w:rPr>
          <w:rStyle w:val="FontStyle15"/>
          <w:rFonts w:ascii="Times New Roman" w:hAnsi="Times New Roman" w:cs="Times New Roman"/>
          <w:sz w:val="26"/>
          <w:szCs w:val="26"/>
        </w:rPr>
        <w:t xml:space="preserve">и </w:t>
      </w:r>
      <w:r w:rsidRPr="00DA61A8">
        <w:rPr>
          <w:rStyle w:val="FontStyle16"/>
          <w:rFonts w:ascii="Times New Roman" w:hAnsi="Times New Roman" w:cs="Times New Roman"/>
          <w:sz w:val="26"/>
          <w:szCs w:val="26"/>
        </w:rPr>
        <w:t>«Заказчик».</w:t>
      </w:r>
    </w:p>
    <w:p w:rsidR="00030DF7" w:rsidRPr="00DA61A8" w:rsidRDefault="00030DF7" w:rsidP="00030DF7">
      <w:pPr>
        <w:pStyle w:val="Style5"/>
        <w:widowControl/>
        <w:tabs>
          <w:tab w:val="left" w:pos="5630"/>
        </w:tabs>
        <w:spacing w:line="240" w:lineRule="auto"/>
        <w:ind w:right="35" w:firstLine="0"/>
        <w:jc w:val="both"/>
        <w:rPr>
          <w:rStyle w:val="FontStyle16"/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992"/>
        <w:gridCol w:w="4821"/>
      </w:tblGrid>
      <w:tr w:rsidR="00030DF7" w:rsidRPr="00DA61A8" w:rsidTr="00E42F9C">
        <w:trPr>
          <w:jc w:val="center"/>
        </w:trPr>
        <w:tc>
          <w:tcPr>
            <w:tcW w:w="4786" w:type="dxa"/>
            <w:shd w:val="clear" w:color="auto" w:fill="auto"/>
          </w:tcPr>
          <w:p w:rsidR="00030DF7" w:rsidRPr="00DA61A8" w:rsidRDefault="00030DF7" w:rsidP="00E42F9C">
            <w:pPr>
              <w:pStyle w:val="Style5"/>
              <w:widowControl/>
              <w:tabs>
                <w:tab w:val="left" w:pos="5630"/>
              </w:tabs>
              <w:spacing w:line="240" w:lineRule="auto"/>
              <w:ind w:right="35" w:firstLine="0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«Заказчик»</w:t>
            </w:r>
          </w:p>
          <w:p w:rsidR="00030DF7" w:rsidRPr="00DA61A8" w:rsidRDefault="00030DF7" w:rsidP="00E42F9C">
            <w:pPr>
              <w:pStyle w:val="Style5"/>
              <w:widowControl/>
              <w:tabs>
                <w:tab w:val="left" w:pos="5630"/>
              </w:tabs>
              <w:spacing w:line="240" w:lineRule="auto"/>
              <w:ind w:right="35" w:firstLine="0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М.П.______________________________</w:t>
            </w:r>
          </w:p>
        </w:tc>
        <w:tc>
          <w:tcPr>
            <w:tcW w:w="992" w:type="dxa"/>
            <w:shd w:val="clear" w:color="auto" w:fill="auto"/>
          </w:tcPr>
          <w:p w:rsidR="00030DF7" w:rsidRPr="00DA61A8" w:rsidRDefault="00030DF7" w:rsidP="00E42F9C">
            <w:pPr>
              <w:pStyle w:val="Style5"/>
              <w:widowControl/>
              <w:tabs>
                <w:tab w:val="left" w:pos="5630"/>
              </w:tabs>
              <w:spacing w:line="240" w:lineRule="auto"/>
              <w:ind w:right="35" w:firstLine="0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1" w:type="dxa"/>
            <w:shd w:val="clear" w:color="auto" w:fill="auto"/>
          </w:tcPr>
          <w:p w:rsidR="00030DF7" w:rsidRPr="00DA61A8" w:rsidRDefault="00030DF7" w:rsidP="00E42F9C">
            <w:pPr>
              <w:pStyle w:val="Style5"/>
              <w:widowControl/>
              <w:tabs>
                <w:tab w:val="left" w:pos="5630"/>
              </w:tabs>
              <w:spacing w:line="240" w:lineRule="auto"/>
              <w:ind w:right="35" w:firstLine="0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«Подрядчик»</w:t>
            </w:r>
          </w:p>
          <w:p w:rsidR="00030DF7" w:rsidRPr="00DA61A8" w:rsidRDefault="00030DF7" w:rsidP="00E42F9C">
            <w:pPr>
              <w:pStyle w:val="Style5"/>
              <w:widowControl/>
              <w:tabs>
                <w:tab w:val="left" w:pos="5630"/>
              </w:tabs>
              <w:spacing w:line="240" w:lineRule="auto"/>
              <w:ind w:right="35" w:firstLine="0"/>
              <w:jc w:val="center"/>
              <w:rPr>
                <w:rStyle w:val="FontStyle16"/>
                <w:rFonts w:ascii="Times New Roman" w:hAnsi="Times New Roman"/>
                <w:sz w:val="26"/>
                <w:szCs w:val="26"/>
              </w:rPr>
            </w:pPr>
            <w:r w:rsidRPr="00DA61A8">
              <w:rPr>
                <w:rStyle w:val="FontStyle16"/>
                <w:rFonts w:ascii="Times New Roman" w:hAnsi="Times New Roman"/>
                <w:sz w:val="26"/>
                <w:szCs w:val="26"/>
              </w:rPr>
              <w:t>М.П.______________________________</w:t>
            </w:r>
          </w:p>
        </w:tc>
      </w:tr>
    </w:tbl>
    <w:p w:rsidR="00030DF7" w:rsidRPr="00DA61A8" w:rsidRDefault="00030DF7" w:rsidP="00030DF7">
      <w:pPr>
        <w:pStyle w:val="Style7"/>
        <w:widowControl/>
        <w:ind w:right="35"/>
        <w:jc w:val="center"/>
        <w:rPr>
          <w:rStyle w:val="FontStyle17"/>
          <w:rFonts w:ascii="Times New Roman" w:hAnsi="Times New Roman" w:cs="Times New Roman"/>
          <w:spacing w:val="30"/>
          <w:sz w:val="26"/>
          <w:szCs w:val="26"/>
        </w:rPr>
      </w:pPr>
    </w:p>
    <w:p w:rsidR="00030DF7" w:rsidRPr="00DA61A8" w:rsidRDefault="00030DF7" w:rsidP="00030DF7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30DF7" w:rsidRPr="00DA61A8" w:rsidRDefault="00030DF7" w:rsidP="00030DF7">
      <w:pPr>
        <w:tabs>
          <w:tab w:val="left" w:pos="15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P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ДОГОВОР № ___</w:t>
      </w:r>
    </w:p>
    <w:p w:rsidR="00F15B4D" w:rsidRPr="00F15B4D" w:rsidRDefault="00F15B4D" w:rsidP="00F1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4D">
        <w:rPr>
          <w:rFonts w:ascii="Times New Roman" w:hAnsi="Times New Roman" w:cs="Times New Roman"/>
          <w:b/>
          <w:sz w:val="28"/>
          <w:szCs w:val="28"/>
          <w:lang w:val="uz-Cyrl-UZ"/>
        </w:rPr>
        <w:t>по</w:t>
      </w:r>
      <w:r w:rsidRPr="00F15B4D">
        <w:rPr>
          <w:rFonts w:ascii="Times New Roman" w:hAnsi="Times New Roman" w:cs="Times New Roman"/>
          <w:b/>
          <w:sz w:val="28"/>
          <w:szCs w:val="28"/>
        </w:rPr>
        <w:t xml:space="preserve"> установке и пуско-наладке оборудования систем видеонаблюдения КИН-13 МВД РУ.</w:t>
      </w:r>
    </w:p>
    <w:p w:rsidR="00F15B4D" w:rsidRPr="00F15B4D" w:rsidRDefault="00F15B4D" w:rsidP="00F15B4D">
      <w:pPr>
        <w:pStyle w:val="2"/>
        <w:keepNext/>
        <w:jc w:val="center"/>
        <w:outlineLvl w:val="2"/>
        <w:rPr>
          <w:szCs w:val="24"/>
        </w:rPr>
      </w:pPr>
    </w:p>
    <w:p w:rsidR="00F15B4D" w:rsidRPr="00F15B4D" w:rsidRDefault="00F15B4D" w:rsidP="00F15B4D">
      <w:pPr>
        <w:pStyle w:val="a5"/>
        <w:rPr>
          <w:b w:val="0"/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jc w:val="left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 xml:space="preserve">«____» ___________ </w:t>
      </w:r>
      <w:smartTag w:uri="urn:schemas-microsoft-com:office:smarttags" w:element="metricconverter">
        <w:smartTagPr>
          <w:attr w:name="ProductID" w:val="2021 г"/>
        </w:smartTagPr>
        <w:r w:rsidRPr="00F15B4D">
          <w:rPr>
            <w:b w:val="0"/>
            <w:sz w:val="24"/>
            <w:szCs w:val="24"/>
            <w:u w:val="none"/>
          </w:rPr>
          <w:t>202</w:t>
        </w:r>
        <w:r w:rsidRPr="00F15B4D">
          <w:rPr>
            <w:b w:val="0"/>
            <w:sz w:val="24"/>
            <w:szCs w:val="24"/>
            <w:u w:val="none"/>
            <w:lang w:val="uz-Cyrl-UZ"/>
          </w:rPr>
          <w:t>1</w:t>
        </w:r>
        <w:r w:rsidRPr="00F15B4D">
          <w:rPr>
            <w:b w:val="0"/>
            <w:sz w:val="24"/>
            <w:szCs w:val="24"/>
            <w:u w:val="none"/>
          </w:rPr>
          <w:t xml:space="preserve"> г</w:t>
        </w:r>
      </w:smartTag>
      <w:r w:rsidRPr="00F15B4D">
        <w:rPr>
          <w:b w:val="0"/>
          <w:sz w:val="24"/>
          <w:szCs w:val="24"/>
          <w:u w:val="none"/>
        </w:rPr>
        <w:t xml:space="preserve">.                                                                            </w:t>
      </w:r>
      <w:r>
        <w:rPr>
          <w:b w:val="0"/>
          <w:sz w:val="24"/>
          <w:szCs w:val="24"/>
          <w:u w:val="none"/>
        </w:rPr>
        <w:t xml:space="preserve">                </w:t>
      </w:r>
      <w:r w:rsidRPr="00F15B4D">
        <w:rPr>
          <w:b w:val="0"/>
          <w:sz w:val="24"/>
          <w:szCs w:val="24"/>
          <w:u w:val="none"/>
        </w:rPr>
        <w:t xml:space="preserve">             г. Ташкент</w:t>
      </w:r>
    </w:p>
    <w:p w:rsidR="00F15B4D" w:rsidRPr="00F15B4D" w:rsidRDefault="00F15B4D" w:rsidP="00F15B4D">
      <w:pPr>
        <w:pStyle w:val="a5"/>
        <w:jc w:val="both"/>
        <w:rPr>
          <w:b w:val="0"/>
          <w:sz w:val="16"/>
          <w:szCs w:val="16"/>
          <w:u w:val="none"/>
        </w:rPr>
      </w:pPr>
    </w:p>
    <w:p w:rsidR="00F15B4D" w:rsidRPr="00F15B4D" w:rsidRDefault="00F15B4D" w:rsidP="00F15B4D">
      <w:pPr>
        <w:jc w:val="both"/>
        <w:rPr>
          <w:rFonts w:ascii="Times New Roman" w:hAnsi="Times New Roman" w:cs="Times New Roman"/>
        </w:rPr>
      </w:pPr>
      <w:r w:rsidRPr="00F15B4D">
        <w:rPr>
          <w:rFonts w:ascii="Times New Roman" w:hAnsi="Times New Roman" w:cs="Times New Roman"/>
          <w:b/>
          <w:i/>
          <w:color w:val="000000"/>
          <w:sz w:val="26"/>
          <w:szCs w:val="26"/>
          <w:lang w:val="en-US"/>
        </w:rPr>
        <w:t>OOO</w:t>
      </w:r>
      <w:r w:rsidRPr="00F15B4D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F15B4D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Pr="00F15B4D">
        <w:rPr>
          <w:rFonts w:ascii="Times New Roman" w:hAnsi="Times New Roman" w:cs="Times New Roman"/>
          <w:b/>
          <w:i/>
          <w:sz w:val="26"/>
          <w:szCs w:val="26"/>
          <w:lang w:val="en-US"/>
        </w:rPr>
        <w:t>SPETS</w:t>
      </w:r>
      <w:r w:rsidRPr="00F15B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15B4D">
        <w:rPr>
          <w:rFonts w:ascii="Times New Roman" w:hAnsi="Times New Roman" w:cs="Times New Roman"/>
          <w:b/>
          <w:i/>
          <w:sz w:val="26"/>
          <w:szCs w:val="26"/>
          <w:lang w:val="en-US"/>
        </w:rPr>
        <w:t>MONTAJ</w:t>
      </w:r>
      <w:r w:rsidRPr="00F15B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15B4D">
        <w:rPr>
          <w:rFonts w:ascii="Times New Roman" w:hAnsi="Times New Roman" w:cs="Times New Roman"/>
          <w:b/>
          <w:i/>
          <w:sz w:val="26"/>
          <w:szCs w:val="26"/>
          <w:lang w:val="en-US"/>
        </w:rPr>
        <w:t>LYUKS</w:t>
      </w:r>
      <w:r w:rsidRPr="00F15B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15B4D">
        <w:rPr>
          <w:rFonts w:ascii="Times New Roman" w:hAnsi="Times New Roman" w:cs="Times New Roman"/>
          <w:b/>
          <w:i/>
          <w:sz w:val="26"/>
          <w:szCs w:val="26"/>
          <w:lang w:val="en-US"/>
        </w:rPr>
        <w:t>SERVIS</w:t>
      </w:r>
      <w:r w:rsidRPr="00F15B4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F15B4D">
        <w:rPr>
          <w:rFonts w:ascii="Times New Roman" w:hAnsi="Times New Roman" w:cs="Times New Roman"/>
        </w:rPr>
        <w:t>, в лице директора</w:t>
      </w:r>
      <w:r w:rsidRPr="00F15B4D">
        <w:rPr>
          <w:rFonts w:ascii="Times New Roman" w:hAnsi="Times New Roman" w:cs="Times New Roman"/>
          <w:i/>
        </w:rPr>
        <w:t xml:space="preserve"> </w:t>
      </w:r>
      <w:r w:rsidRPr="00F15B4D">
        <w:rPr>
          <w:rFonts w:ascii="Times New Roman" w:hAnsi="Times New Roman" w:cs="Times New Roman"/>
          <w:b/>
          <w:i/>
        </w:rPr>
        <w:t>Нурмухамедова А.Р.,</w:t>
      </w:r>
      <w:r w:rsidRPr="00F15B4D">
        <w:rPr>
          <w:rStyle w:val="FontStyle18"/>
          <w:rFonts w:ascii="Times New Roman" w:hAnsi="Times New Roman" w:cs="Times New Roman"/>
          <w:iCs w:val="0"/>
          <w:sz w:val="26"/>
          <w:szCs w:val="26"/>
        </w:rPr>
        <w:t xml:space="preserve"> </w:t>
      </w:r>
      <w:r w:rsidRPr="00F15B4D">
        <w:rPr>
          <w:rFonts w:ascii="Times New Roman" w:hAnsi="Times New Roman" w:cs="Times New Roman"/>
        </w:rPr>
        <w:t xml:space="preserve"> действующая на основании </w:t>
      </w:r>
      <w:r w:rsidR="00A2412D">
        <w:rPr>
          <w:rFonts w:ascii="Times New Roman" w:hAnsi="Times New Roman" w:cs="Times New Roman"/>
        </w:rPr>
        <w:t xml:space="preserve">Устава </w:t>
      </w:r>
      <w:r w:rsidRPr="00F15B4D">
        <w:rPr>
          <w:rFonts w:ascii="Times New Roman" w:hAnsi="Times New Roman" w:cs="Times New Roman"/>
          <w:lang w:val="uz-Cyrl-UZ"/>
        </w:rPr>
        <w:t xml:space="preserve"> </w:t>
      </w:r>
      <w:r w:rsidRPr="00F15B4D">
        <w:rPr>
          <w:rFonts w:ascii="Times New Roman" w:hAnsi="Times New Roman" w:cs="Times New Roman"/>
        </w:rPr>
        <w:t>именуемая в дальнейшем  «ПОДРЯДЧИК» и ____________________________________в лице ___________________________________</w:t>
      </w:r>
      <w:r w:rsidRPr="00F15B4D">
        <w:rPr>
          <w:rFonts w:ascii="Times New Roman" w:hAnsi="Times New Roman" w:cs="Times New Roman"/>
          <w:lang w:val="uz-Cyrl-UZ"/>
        </w:rPr>
        <w:t xml:space="preserve"> </w:t>
      </w:r>
      <w:r w:rsidRPr="00F15B4D">
        <w:rPr>
          <w:rFonts w:ascii="Times New Roman" w:hAnsi="Times New Roman" w:cs="Times New Roman"/>
        </w:rPr>
        <w:t>действующего на основании _________________ именуемая в дальнейшем «ЗАКАЗЧИК» заключили настоящий договор о нижеследующем:</w:t>
      </w:r>
    </w:p>
    <w:p w:rsidR="00F15B4D" w:rsidRPr="00F15B4D" w:rsidRDefault="00F15B4D" w:rsidP="00F15B4D">
      <w:pPr>
        <w:pStyle w:val="a5"/>
        <w:rPr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1. ПРЕДМЕТ ДОГОВОРА</w:t>
      </w:r>
    </w:p>
    <w:p w:rsidR="00F15B4D" w:rsidRPr="00F15B4D" w:rsidRDefault="00F15B4D" w:rsidP="00F15B4D">
      <w:pPr>
        <w:jc w:val="both"/>
        <w:rPr>
          <w:rFonts w:ascii="Times New Roman" w:hAnsi="Times New Roman" w:cs="Times New Roman"/>
        </w:rPr>
      </w:pPr>
      <w:r w:rsidRPr="00F15B4D">
        <w:rPr>
          <w:rFonts w:ascii="Times New Roman" w:hAnsi="Times New Roman" w:cs="Times New Roman"/>
        </w:rPr>
        <w:t>1.1. </w:t>
      </w:r>
      <w:r w:rsidRPr="00F15B4D">
        <w:rPr>
          <w:rFonts w:ascii="Times New Roman" w:hAnsi="Times New Roman" w:cs="Times New Roman"/>
          <w:b/>
        </w:rPr>
        <w:t>«ЗАКАЗЧИК»</w:t>
      </w:r>
      <w:r w:rsidRPr="00F15B4D">
        <w:rPr>
          <w:rFonts w:ascii="Times New Roman" w:hAnsi="Times New Roman" w:cs="Times New Roman"/>
        </w:rPr>
        <w:t xml:space="preserve"> поручает, а </w:t>
      </w:r>
      <w:r w:rsidRPr="00F15B4D">
        <w:rPr>
          <w:rFonts w:ascii="Times New Roman" w:hAnsi="Times New Roman" w:cs="Times New Roman"/>
          <w:b/>
        </w:rPr>
        <w:t>«ПОДРЯДЧИК»</w:t>
      </w:r>
      <w:r w:rsidRPr="00F15B4D">
        <w:rPr>
          <w:rFonts w:ascii="Times New Roman" w:hAnsi="Times New Roman" w:cs="Times New Roman"/>
        </w:rPr>
        <w:t xml:space="preserve"> берет на себя работу по</w:t>
      </w:r>
      <w:r w:rsidRPr="00F15B4D">
        <w:rPr>
          <w:rFonts w:ascii="Times New Roman" w:hAnsi="Times New Roman" w:cs="Times New Roman"/>
          <w:sz w:val="28"/>
          <w:szCs w:val="28"/>
        </w:rPr>
        <w:t xml:space="preserve"> </w:t>
      </w:r>
      <w:r w:rsidRPr="00F15B4D">
        <w:rPr>
          <w:rFonts w:ascii="Times New Roman" w:hAnsi="Times New Roman" w:cs="Times New Roman"/>
        </w:rPr>
        <w:t>установке и пуско-наладке оборудования систем видеонаблюдения в КИН-13 МВД РУ.</w:t>
      </w:r>
    </w:p>
    <w:p w:rsidR="00F15B4D" w:rsidRPr="00F15B4D" w:rsidRDefault="00F15B4D" w:rsidP="00F15B4D">
      <w:pPr>
        <w:pStyle w:val="2"/>
        <w:keepNext/>
        <w:outlineLvl w:val="2"/>
      </w:pPr>
      <w:r w:rsidRPr="00F15B4D">
        <w:t>1.2. </w:t>
      </w:r>
      <w:r w:rsidRPr="00F15B4D">
        <w:rPr>
          <w:b/>
        </w:rPr>
        <w:t>«ПОДРЯДЧИК»</w:t>
      </w:r>
      <w:r w:rsidRPr="00F15B4D">
        <w:t xml:space="preserve"> выполняет работу используя собственные инструменты и измерительную технику.</w:t>
      </w:r>
    </w:p>
    <w:p w:rsidR="00F15B4D" w:rsidRPr="00F15B4D" w:rsidRDefault="00F15B4D" w:rsidP="00F15B4D">
      <w:pPr>
        <w:pStyle w:val="Style6"/>
        <w:widowControl/>
        <w:spacing w:line="240" w:lineRule="auto"/>
        <w:ind w:right="35"/>
        <w:rPr>
          <w:rStyle w:val="FontStyle18"/>
          <w:rFonts w:ascii="Times New Roman" w:hAnsi="Times New Roman" w:cs="Times New Roman"/>
          <w:i w:val="0"/>
          <w:iCs w:val="0"/>
        </w:rPr>
      </w:pPr>
      <w:r w:rsidRPr="00F15B4D">
        <w:rPr>
          <w:rStyle w:val="FontStyle18"/>
          <w:rFonts w:ascii="Times New Roman" w:hAnsi="Times New Roman" w:cs="Times New Roman"/>
          <w:i w:val="0"/>
          <w:iCs w:val="0"/>
        </w:rPr>
        <w:t>1.3. Содержание и объем работы по этапам (при необходимости) определяется техническим заданием и календарным планом.</w:t>
      </w:r>
    </w:p>
    <w:p w:rsidR="00F15B4D" w:rsidRPr="00F15B4D" w:rsidRDefault="00F15B4D" w:rsidP="00F15B4D">
      <w:pPr>
        <w:pStyle w:val="1"/>
        <w:numPr>
          <w:ilvl w:val="0"/>
          <w:numId w:val="0"/>
        </w:numPr>
        <w:tabs>
          <w:tab w:val="left" w:pos="708"/>
        </w:tabs>
        <w:jc w:val="both"/>
      </w:pPr>
      <w:r w:rsidRPr="00F15B4D">
        <w:rPr>
          <w:sz w:val="24"/>
          <w:szCs w:val="24"/>
        </w:rPr>
        <w:t>1.4.</w:t>
      </w:r>
      <w:r w:rsidRPr="00F15B4D">
        <w:rPr>
          <w:b/>
          <w:sz w:val="24"/>
          <w:szCs w:val="24"/>
        </w:rPr>
        <w:t> </w:t>
      </w:r>
      <w:r w:rsidRPr="00F15B4D">
        <w:rPr>
          <w:sz w:val="24"/>
          <w:szCs w:val="24"/>
        </w:rPr>
        <w:t>Срок исполнения работы в течении 40 (сорока) дней.</w:t>
      </w:r>
      <w:r w:rsidRPr="00F15B4D">
        <w:t xml:space="preserve"> </w:t>
      </w:r>
    </w:p>
    <w:p w:rsidR="00F15B4D" w:rsidRPr="00F15B4D" w:rsidRDefault="00F15B4D" w:rsidP="00F15B4D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F15B4D">
        <w:rPr>
          <w:sz w:val="24"/>
          <w:szCs w:val="24"/>
        </w:rPr>
        <w:t>1.5. </w:t>
      </w:r>
      <w:r w:rsidRPr="00F15B4D">
        <w:rPr>
          <w:b/>
          <w:sz w:val="24"/>
          <w:szCs w:val="24"/>
        </w:rPr>
        <w:t>«</w:t>
      </w:r>
      <w:r w:rsidRPr="00F15B4D">
        <w:rPr>
          <w:b/>
        </w:rPr>
        <w:t>ПОДРЯДЧИК</w:t>
      </w:r>
      <w:r w:rsidRPr="00F15B4D">
        <w:rPr>
          <w:b/>
          <w:sz w:val="24"/>
          <w:szCs w:val="24"/>
        </w:rPr>
        <w:t xml:space="preserve">» </w:t>
      </w:r>
      <w:r w:rsidRPr="00F15B4D">
        <w:rPr>
          <w:sz w:val="24"/>
          <w:szCs w:val="24"/>
        </w:rPr>
        <w:t xml:space="preserve">приступает к началу работ в течение 3-х дней с момента поступления предоплаты на р/с </w:t>
      </w:r>
      <w:r w:rsidRPr="00F15B4D">
        <w:rPr>
          <w:b/>
          <w:sz w:val="24"/>
          <w:szCs w:val="24"/>
        </w:rPr>
        <w:t>«ПОДРЯДЧИКА»</w:t>
      </w:r>
      <w:r w:rsidRPr="00F15B4D">
        <w:rPr>
          <w:sz w:val="24"/>
          <w:szCs w:val="24"/>
        </w:rPr>
        <w:t>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1.6.Работа считается выполненной после подписания акта выполненных работ.</w:t>
      </w:r>
    </w:p>
    <w:p w:rsidR="00F15B4D" w:rsidRPr="00F15B4D" w:rsidRDefault="00F15B4D" w:rsidP="00F15B4D">
      <w:pPr>
        <w:pStyle w:val="a5"/>
        <w:ind w:left="360"/>
        <w:rPr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ind w:left="360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2. ПРАВА И ОБЯЗАННОСТИ СТОРОН</w:t>
      </w:r>
    </w:p>
    <w:p w:rsidR="00F15B4D" w:rsidRPr="00F15B4D" w:rsidRDefault="00F15B4D" w:rsidP="00F15B4D">
      <w:pPr>
        <w:pStyle w:val="a5"/>
        <w:jc w:val="left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2.1. </w:t>
      </w:r>
      <w:r w:rsidRPr="00F15B4D">
        <w:rPr>
          <w:sz w:val="24"/>
          <w:szCs w:val="24"/>
          <w:u w:val="none"/>
        </w:rPr>
        <w:t>«ПОДРЯДЧИК»</w:t>
      </w:r>
      <w:r w:rsidRPr="00F15B4D">
        <w:rPr>
          <w:b w:val="0"/>
          <w:sz w:val="24"/>
          <w:szCs w:val="24"/>
          <w:u w:val="none"/>
        </w:rPr>
        <w:t xml:space="preserve"> обязан:                                                                                                                </w:t>
      </w:r>
    </w:p>
    <w:p w:rsidR="00F15B4D" w:rsidRPr="00F15B4D" w:rsidRDefault="00F15B4D" w:rsidP="00F15B4D">
      <w:pPr>
        <w:pStyle w:val="a5"/>
        <w:jc w:val="left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2.1.1. Выполнить работу с надлежащим качеством.</w:t>
      </w:r>
    </w:p>
    <w:p w:rsidR="00F15B4D" w:rsidRPr="00F15B4D" w:rsidRDefault="00F15B4D" w:rsidP="00F15B4D">
      <w:pPr>
        <w:pStyle w:val="a5"/>
        <w:jc w:val="left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2.1.2. Выполнить работу в срок указанный в п. 1.3. настоящего договора.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2.1.3. </w:t>
      </w:r>
      <w:r w:rsidRPr="00F15B4D">
        <w:rPr>
          <w:sz w:val="24"/>
          <w:szCs w:val="24"/>
          <w:u w:val="none"/>
        </w:rPr>
        <w:t>«ПОДРЯДЧИК»</w:t>
      </w:r>
      <w:r w:rsidRPr="00F15B4D">
        <w:rPr>
          <w:b w:val="0"/>
          <w:sz w:val="24"/>
          <w:szCs w:val="24"/>
          <w:u w:val="none"/>
        </w:rPr>
        <w:t xml:space="preserve"> сдает выполненную работу на месте </w:t>
      </w:r>
      <w:r w:rsidRPr="00F15B4D">
        <w:rPr>
          <w:sz w:val="24"/>
          <w:szCs w:val="24"/>
          <w:u w:val="none"/>
        </w:rPr>
        <w:t>«ЗАКАЗЧИКУ».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2.2. </w:t>
      </w:r>
      <w:r w:rsidRPr="00F15B4D">
        <w:rPr>
          <w:sz w:val="24"/>
          <w:szCs w:val="24"/>
          <w:u w:val="none"/>
        </w:rPr>
        <w:t xml:space="preserve">«ЗАКАЗЧИК» </w:t>
      </w:r>
      <w:r w:rsidRPr="00F15B4D">
        <w:rPr>
          <w:b w:val="0"/>
          <w:sz w:val="24"/>
          <w:szCs w:val="24"/>
          <w:u w:val="none"/>
        </w:rPr>
        <w:t>обязан: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 xml:space="preserve">2.2.1. Оплатить работу </w:t>
      </w:r>
      <w:r w:rsidRPr="00F15B4D">
        <w:rPr>
          <w:sz w:val="24"/>
          <w:szCs w:val="24"/>
          <w:u w:val="none"/>
        </w:rPr>
        <w:t>«ПОДРЯДЧИКУ»</w:t>
      </w:r>
      <w:r w:rsidRPr="00F15B4D">
        <w:rPr>
          <w:b w:val="0"/>
          <w:sz w:val="24"/>
          <w:szCs w:val="24"/>
          <w:u w:val="none"/>
        </w:rPr>
        <w:t xml:space="preserve"> в размере </w:t>
      </w:r>
      <w:r w:rsidRPr="00F15B4D">
        <w:rPr>
          <w:b w:val="0"/>
          <w:sz w:val="24"/>
          <w:szCs w:val="24"/>
          <w:u w:val="none"/>
          <w:lang w:val="uz-Cyrl-UZ"/>
        </w:rPr>
        <w:t>30</w:t>
      </w:r>
      <w:r w:rsidRPr="00F15B4D">
        <w:rPr>
          <w:b w:val="0"/>
          <w:sz w:val="24"/>
          <w:szCs w:val="24"/>
          <w:u w:val="none"/>
        </w:rPr>
        <w:t>% предоплаты по цене, указанной в п. 3.1. настоящего договора, в течении 5-ти банковских дней после регистрации договора в Казначействе МФ РУ.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2.3. </w:t>
      </w:r>
      <w:r w:rsidRPr="00F15B4D">
        <w:rPr>
          <w:sz w:val="24"/>
          <w:szCs w:val="24"/>
          <w:u w:val="none"/>
        </w:rPr>
        <w:t>«ЗАКАЗЧИК»</w:t>
      </w:r>
      <w:r w:rsidRPr="00F15B4D">
        <w:rPr>
          <w:b w:val="0"/>
          <w:sz w:val="24"/>
          <w:szCs w:val="24"/>
          <w:u w:val="none"/>
        </w:rPr>
        <w:t xml:space="preserve"> имеет право:</w:t>
      </w:r>
    </w:p>
    <w:p w:rsidR="00F15B4D" w:rsidRPr="00F15B4D" w:rsidRDefault="00F15B4D" w:rsidP="00F15B4D">
      <w:pPr>
        <w:pStyle w:val="a5"/>
        <w:jc w:val="both"/>
        <w:rPr>
          <w:b w:val="0"/>
          <w:sz w:val="10"/>
          <w:szCs w:val="10"/>
          <w:u w:val="none"/>
        </w:rPr>
      </w:pPr>
      <w:r w:rsidRPr="00F15B4D">
        <w:rPr>
          <w:b w:val="0"/>
          <w:sz w:val="24"/>
          <w:szCs w:val="24"/>
          <w:u w:val="none"/>
        </w:rPr>
        <w:t xml:space="preserve">2.3.1. Проверить ход и качество выполняемой работы </w:t>
      </w:r>
      <w:r w:rsidRPr="00F15B4D">
        <w:rPr>
          <w:sz w:val="24"/>
          <w:szCs w:val="24"/>
          <w:u w:val="none"/>
        </w:rPr>
        <w:t>«ПОДРЯДЧИКОМ»</w:t>
      </w:r>
      <w:r w:rsidRPr="00F15B4D">
        <w:rPr>
          <w:b w:val="0"/>
          <w:sz w:val="24"/>
          <w:szCs w:val="24"/>
          <w:u w:val="none"/>
        </w:rPr>
        <w:t>, не вмешиваясь в его деятельность.</w:t>
      </w:r>
    </w:p>
    <w:p w:rsidR="00F15B4D" w:rsidRPr="00F15B4D" w:rsidRDefault="00F15B4D" w:rsidP="00F15B4D">
      <w:pPr>
        <w:pStyle w:val="a5"/>
        <w:rPr>
          <w:sz w:val="6"/>
          <w:szCs w:val="6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3. ЦЕНА ДОГОВОРА И ПОРЯДОК РАСЧЕТОВ</w:t>
      </w:r>
    </w:p>
    <w:p w:rsidR="00F15B4D" w:rsidRPr="00F15B4D" w:rsidRDefault="00F15B4D" w:rsidP="00F15B4D">
      <w:pPr>
        <w:jc w:val="both"/>
        <w:rPr>
          <w:rFonts w:ascii="Times New Roman" w:hAnsi="Times New Roman" w:cs="Times New Roman"/>
          <w:bCs/>
        </w:rPr>
      </w:pPr>
      <w:r w:rsidRPr="00F15B4D">
        <w:rPr>
          <w:rFonts w:ascii="Times New Roman" w:hAnsi="Times New Roman" w:cs="Times New Roman"/>
        </w:rPr>
        <w:t xml:space="preserve">3.1. Общая сумма договора </w:t>
      </w:r>
      <w:r w:rsidRPr="00F15B4D">
        <w:rPr>
          <w:rFonts w:ascii="Times New Roman" w:hAnsi="Times New Roman" w:cs="Times New Roman"/>
          <w:b/>
          <w:i/>
        </w:rPr>
        <w:t>151 800 000</w:t>
      </w:r>
      <w:r w:rsidRPr="00F15B4D">
        <w:rPr>
          <w:rFonts w:ascii="Times New Roman" w:hAnsi="Times New Roman" w:cs="Times New Roman"/>
          <w:i/>
        </w:rPr>
        <w:t xml:space="preserve"> (сто пятьдесят один миллион восемьсот           </w:t>
      </w:r>
      <w:proofErr w:type="gramStart"/>
      <w:r w:rsidRPr="00F15B4D">
        <w:rPr>
          <w:rFonts w:ascii="Times New Roman" w:hAnsi="Times New Roman" w:cs="Times New Roman"/>
          <w:i/>
        </w:rPr>
        <w:t>тысячи )</w:t>
      </w:r>
      <w:proofErr w:type="gramEnd"/>
      <w:r w:rsidRPr="00F15B4D">
        <w:rPr>
          <w:rFonts w:ascii="Times New Roman" w:hAnsi="Times New Roman" w:cs="Times New Roman"/>
          <w:i/>
        </w:rPr>
        <w:t xml:space="preserve"> </w:t>
      </w:r>
      <w:proofErr w:type="spellStart"/>
      <w:r w:rsidRPr="00F15B4D">
        <w:rPr>
          <w:rFonts w:ascii="Times New Roman" w:hAnsi="Times New Roman" w:cs="Times New Roman"/>
          <w:i/>
        </w:rPr>
        <w:t>сум</w:t>
      </w:r>
      <w:proofErr w:type="spellEnd"/>
      <w:r w:rsidRPr="00F15B4D">
        <w:rPr>
          <w:rFonts w:ascii="Times New Roman" w:hAnsi="Times New Roman" w:cs="Times New Roman"/>
        </w:rPr>
        <w:t xml:space="preserve"> </w:t>
      </w:r>
      <w:r w:rsidR="00A2412D">
        <w:rPr>
          <w:rFonts w:ascii="Times New Roman" w:hAnsi="Times New Roman" w:cs="Times New Roman"/>
        </w:rPr>
        <w:t xml:space="preserve">без </w:t>
      </w:r>
      <w:r w:rsidRPr="00F15B4D">
        <w:rPr>
          <w:rFonts w:ascii="Times New Roman" w:hAnsi="Times New Roman" w:cs="Times New Roman"/>
        </w:rPr>
        <w:t xml:space="preserve"> НДС. (на основе Протокола соглашения о договор</w:t>
      </w:r>
      <w:r w:rsidRPr="00F15B4D">
        <w:rPr>
          <w:rFonts w:ascii="Times New Roman" w:hAnsi="Times New Roman" w:cs="Times New Roman"/>
        </w:rPr>
        <w:softHyphen/>
        <w:t>ной цене и на основе согласованной Сторонами сметы</w:t>
      </w:r>
      <w:r w:rsidRPr="00F15B4D">
        <w:rPr>
          <w:rFonts w:ascii="Times New Roman" w:hAnsi="Times New Roman" w:cs="Times New Roman"/>
          <w:bCs/>
        </w:rPr>
        <w:t>).</w:t>
      </w:r>
    </w:p>
    <w:p w:rsidR="00F15B4D" w:rsidRPr="00F15B4D" w:rsidRDefault="00F15B4D" w:rsidP="00F15B4D">
      <w:pPr>
        <w:jc w:val="both"/>
        <w:rPr>
          <w:rFonts w:ascii="Times New Roman" w:hAnsi="Times New Roman" w:cs="Times New Roman"/>
        </w:rPr>
      </w:pPr>
      <w:r w:rsidRPr="00F15B4D">
        <w:rPr>
          <w:rFonts w:ascii="Times New Roman" w:hAnsi="Times New Roman" w:cs="Times New Roman"/>
        </w:rPr>
        <w:t>3.2. </w:t>
      </w:r>
      <w:r w:rsidRPr="00F15B4D">
        <w:rPr>
          <w:rFonts w:ascii="Times New Roman" w:hAnsi="Times New Roman" w:cs="Times New Roman"/>
          <w:b/>
        </w:rPr>
        <w:t xml:space="preserve">«ПОДРЯДЧИК» </w:t>
      </w:r>
      <w:r w:rsidRPr="00F15B4D">
        <w:rPr>
          <w:rFonts w:ascii="Times New Roman" w:hAnsi="Times New Roman" w:cs="Times New Roman"/>
        </w:rPr>
        <w:t xml:space="preserve">приступает к выполнению работ после проведения </w:t>
      </w:r>
      <w:r w:rsidRPr="00F15B4D">
        <w:rPr>
          <w:rFonts w:ascii="Times New Roman" w:hAnsi="Times New Roman" w:cs="Times New Roman"/>
          <w:lang w:val="uz-Cyrl-UZ"/>
        </w:rPr>
        <w:t>30</w:t>
      </w:r>
      <w:r w:rsidRPr="00F15B4D">
        <w:rPr>
          <w:rFonts w:ascii="Times New Roman" w:hAnsi="Times New Roman" w:cs="Times New Roman"/>
        </w:rPr>
        <w:t xml:space="preserve">% предоплаты. Остальные </w:t>
      </w:r>
      <w:r w:rsidRPr="00F15B4D">
        <w:rPr>
          <w:rFonts w:ascii="Times New Roman" w:hAnsi="Times New Roman" w:cs="Times New Roman"/>
          <w:lang w:val="uz-Cyrl-UZ"/>
        </w:rPr>
        <w:t>70</w:t>
      </w:r>
      <w:r w:rsidRPr="00F15B4D">
        <w:rPr>
          <w:rFonts w:ascii="Times New Roman" w:hAnsi="Times New Roman" w:cs="Times New Roman"/>
        </w:rPr>
        <w:t xml:space="preserve">% выплачиваются после подписания акта выполненных работ. </w:t>
      </w:r>
      <w:r w:rsidRPr="00F15B4D">
        <w:rPr>
          <w:rFonts w:ascii="Times New Roman" w:hAnsi="Times New Roman" w:cs="Times New Roman"/>
          <w:b/>
          <w:bCs/>
        </w:rPr>
        <w:t>«ЗАКАЗЧИК»</w:t>
      </w:r>
      <w:r w:rsidRPr="00F15B4D">
        <w:rPr>
          <w:rFonts w:ascii="Times New Roman" w:hAnsi="Times New Roman" w:cs="Times New Roman"/>
        </w:rPr>
        <w:t xml:space="preserve"> перечисляет причитающуюся </w:t>
      </w:r>
      <w:r w:rsidRPr="00F15B4D">
        <w:rPr>
          <w:rFonts w:ascii="Times New Roman" w:hAnsi="Times New Roman" w:cs="Times New Roman"/>
          <w:b/>
          <w:bCs/>
        </w:rPr>
        <w:t>«ПОДРЯДЧИКУ»</w:t>
      </w:r>
      <w:r w:rsidRPr="00F15B4D">
        <w:rPr>
          <w:rFonts w:ascii="Times New Roman" w:hAnsi="Times New Roman" w:cs="Times New Roman"/>
        </w:rPr>
        <w:t xml:space="preserve"> сумму через учреждения Госбанка в установленном порядке в 5-ти дневные срок.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 xml:space="preserve">3.3. В течении выполнения работ стоимость по договору может </w:t>
      </w:r>
      <w:proofErr w:type="gramStart"/>
      <w:r w:rsidRPr="00F15B4D">
        <w:rPr>
          <w:b w:val="0"/>
          <w:sz w:val="24"/>
          <w:szCs w:val="24"/>
          <w:u w:val="none"/>
        </w:rPr>
        <w:t>меняться</w:t>
      </w:r>
      <w:proofErr w:type="gramEnd"/>
      <w:r w:rsidRPr="00F15B4D">
        <w:rPr>
          <w:b w:val="0"/>
          <w:sz w:val="24"/>
          <w:szCs w:val="24"/>
          <w:u w:val="none"/>
        </w:rPr>
        <w:t xml:space="preserve"> когда заключается дополнительное соглашение к Договору.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lastRenderedPageBreak/>
        <w:t xml:space="preserve">3.5. В случае образовавшейся экономии денежных средств по договору, данные денежные средства остаются в пользу </w:t>
      </w:r>
      <w:r w:rsidRPr="00F15B4D">
        <w:rPr>
          <w:sz w:val="24"/>
          <w:szCs w:val="24"/>
          <w:u w:val="none"/>
        </w:rPr>
        <w:t>«ПОДРЯДЧИКА</w:t>
      </w:r>
      <w:r w:rsidRPr="00F15B4D">
        <w:rPr>
          <w:b w:val="0"/>
          <w:sz w:val="24"/>
          <w:szCs w:val="24"/>
          <w:u w:val="none"/>
        </w:rPr>
        <w:t xml:space="preserve">», а образовавшиеся перерасходы денежных средств погашаются за счет </w:t>
      </w:r>
      <w:r w:rsidRPr="00F15B4D">
        <w:rPr>
          <w:sz w:val="24"/>
          <w:szCs w:val="24"/>
          <w:u w:val="none"/>
        </w:rPr>
        <w:t>«ПОДРЯДЧИКА»</w:t>
      </w:r>
      <w:r w:rsidRPr="00F15B4D">
        <w:rPr>
          <w:b w:val="0"/>
          <w:sz w:val="24"/>
          <w:szCs w:val="24"/>
          <w:u w:val="none"/>
        </w:rPr>
        <w:t>.</w:t>
      </w:r>
    </w:p>
    <w:p w:rsidR="00F15B4D" w:rsidRPr="00F15B4D" w:rsidRDefault="00F15B4D" w:rsidP="00F15B4D">
      <w:pPr>
        <w:pStyle w:val="a5"/>
        <w:rPr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4. ОТВЕТСТВЕННОСТЬ СТОРОН.</w:t>
      </w:r>
    </w:p>
    <w:p w:rsidR="00F15B4D" w:rsidRPr="00F15B4D" w:rsidRDefault="00F15B4D" w:rsidP="00F15B4D">
      <w:pPr>
        <w:pStyle w:val="2"/>
      </w:pPr>
      <w:r w:rsidRPr="00F15B4D">
        <w:rPr>
          <w:szCs w:val="24"/>
        </w:rPr>
        <w:t>4.1.</w:t>
      </w:r>
      <w:r w:rsidRPr="00F15B4D">
        <w:rPr>
          <w:b/>
          <w:szCs w:val="24"/>
        </w:rPr>
        <w:t> </w:t>
      </w:r>
      <w:r w:rsidRPr="00F15B4D">
        <w:t xml:space="preserve">В случае просрочки или </w:t>
      </w:r>
      <w:proofErr w:type="spellStart"/>
      <w:r w:rsidRPr="00F15B4D">
        <w:t>недооказания</w:t>
      </w:r>
      <w:proofErr w:type="spellEnd"/>
      <w:r w:rsidRPr="00F15B4D">
        <w:t xml:space="preserve"> услуг </w:t>
      </w:r>
      <w:r w:rsidRPr="00F15B4D">
        <w:rPr>
          <w:b/>
        </w:rPr>
        <w:t>«ПОДРЯДЧИК»</w:t>
      </w:r>
      <w:r w:rsidRPr="00F15B4D">
        <w:t xml:space="preserve"> уплачивает </w:t>
      </w:r>
      <w:r w:rsidRPr="00F15B4D">
        <w:rPr>
          <w:b/>
        </w:rPr>
        <w:t>«ЗАКАЗЧИКУ»</w:t>
      </w:r>
      <w:r w:rsidRPr="00F15B4D">
        <w:t xml:space="preserve"> пеню в размере 0,5% неисполненной части обязательства за каждый день просрочки, но при этом общая сумма пени не должна превышать 50% стоимости </w:t>
      </w:r>
      <w:proofErr w:type="spellStart"/>
      <w:r w:rsidRPr="00F15B4D">
        <w:t>недооказанных</w:t>
      </w:r>
      <w:proofErr w:type="spellEnd"/>
      <w:r w:rsidRPr="00F15B4D">
        <w:t xml:space="preserve"> услуг. Уплата пени не освобождает сторону, нарушившую договорные обязательства, от надлежащего исполнения договора и возмещения убытков, причиненных просрочкой или </w:t>
      </w:r>
      <w:proofErr w:type="spellStart"/>
      <w:r w:rsidRPr="00F15B4D">
        <w:t>недооказанием</w:t>
      </w:r>
      <w:proofErr w:type="spellEnd"/>
      <w:r w:rsidRPr="00F15B4D">
        <w:t xml:space="preserve"> услуг.</w:t>
      </w:r>
    </w:p>
    <w:p w:rsidR="00F15B4D" w:rsidRPr="00F15B4D" w:rsidRDefault="00F15B4D" w:rsidP="00F15B4D">
      <w:pPr>
        <w:pStyle w:val="2"/>
        <w:rPr>
          <w:sz w:val="16"/>
          <w:szCs w:val="16"/>
        </w:rPr>
      </w:pPr>
      <w:r w:rsidRPr="00F15B4D">
        <w:t xml:space="preserve">4.2. При не своевременной оплате оказанных услуг </w:t>
      </w:r>
      <w:r w:rsidRPr="00F15B4D">
        <w:rPr>
          <w:b/>
        </w:rPr>
        <w:t>«ЗАКАЗЧИК»</w:t>
      </w:r>
      <w:r w:rsidRPr="00F15B4D">
        <w:t xml:space="preserve"> уплачивает </w:t>
      </w:r>
      <w:r w:rsidRPr="00F15B4D">
        <w:rPr>
          <w:b/>
        </w:rPr>
        <w:t>«ПОДРЯДЧИКУ»</w:t>
      </w:r>
      <w:r w:rsidRPr="00F15B4D">
        <w:t xml:space="preserve"> пеню в размере 0,4% суммы просроченного платежа за каждый день просрочки, но не более 50% суммы просроченного платежа. Выполненная работа по своему качеству должна соответствовать утвержденным нормам и техническим условиям, что подтверждается соответствующими актами.     </w:t>
      </w:r>
    </w:p>
    <w:p w:rsidR="00F15B4D" w:rsidRPr="00F15B4D" w:rsidRDefault="00F15B4D" w:rsidP="00F15B4D">
      <w:pPr>
        <w:pStyle w:val="a5"/>
        <w:rPr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5. КАЧЕСТВО И ПОРЯДОК ПРИЕМКИ РАБОТ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5.1. Качество и порядок приемки работ должно соответствовать действующим ГОСТам и техническому условию представленных «</w:t>
      </w:r>
      <w:r w:rsidRPr="00F15B4D">
        <w:rPr>
          <w:sz w:val="24"/>
          <w:szCs w:val="24"/>
          <w:u w:val="none"/>
        </w:rPr>
        <w:t>ЗАКАЗЧИКОМ»</w:t>
      </w:r>
      <w:r w:rsidRPr="00F15B4D">
        <w:rPr>
          <w:b w:val="0"/>
          <w:sz w:val="24"/>
          <w:szCs w:val="24"/>
          <w:u w:val="none"/>
        </w:rPr>
        <w:t xml:space="preserve">. 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5.2. Приемка выполненных работ оформляется актом выполненных работ.</w:t>
      </w:r>
    </w:p>
    <w:p w:rsidR="00F15B4D" w:rsidRPr="00F15B4D" w:rsidRDefault="00F15B4D" w:rsidP="00F15B4D">
      <w:pPr>
        <w:pStyle w:val="a5"/>
        <w:rPr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b w:val="0"/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6. ПОРЯДОК РАЗРЕШЕНИЯ СПОРОВ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 xml:space="preserve">6.1. Все спорные вопросы, возникающие в процессе исполнения настоящего договора, решаются путем переговоров между </w:t>
      </w:r>
      <w:r w:rsidRPr="00F15B4D">
        <w:rPr>
          <w:sz w:val="24"/>
          <w:szCs w:val="24"/>
          <w:u w:val="none"/>
        </w:rPr>
        <w:t>«ЗАКАЗЧИКОМ »</w:t>
      </w:r>
      <w:r w:rsidRPr="00F15B4D">
        <w:rPr>
          <w:b w:val="0"/>
          <w:sz w:val="24"/>
          <w:szCs w:val="24"/>
          <w:u w:val="none"/>
        </w:rPr>
        <w:t xml:space="preserve"> и</w:t>
      </w:r>
      <w:r w:rsidRPr="00F15B4D">
        <w:rPr>
          <w:sz w:val="24"/>
          <w:szCs w:val="24"/>
          <w:u w:val="none"/>
        </w:rPr>
        <w:t xml:space="preserve"> «ПОДРЯДЧИКОМ».</w:t>
      </w:r>
      <w:r w:rsidRPr="00F15B4D">
        <w:rPr>
          <w:b w:val="0"/>
          <w:sz w:val="24"/>
          <w:szCs w:val="24"/>
          <w:u w:val="none"/>
        </w:rPr>
        <w:t xml:space="preserve"> При не достижении согласия, вопросы передаются для рассмотрения в Экономический суд.</w:t>
      </w:r>
    </w:p>
    <w:p w:rsidR="00F15B4D" w:rsidRPr="00F15B4D" w:rsidRDefault="00F15B4D" w:rsidP="00F15B4D">
      <w:pPr>
        <w:pStyle w:val="a5"/>
        <w:jc w:val="both"/>
        <w:rPr>
          <w:b w:val="0"/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7. ФОРС-МАЖОРНЫЕ ОБСТОЯТЕЛЬСТВА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7.1. 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 возникшей после заключения договора в результате событий чрезвычайного характера находящегося в не сфере контроля сторон, таких как пожар, землетрясение, решения правительственных органов.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F15B4D" w:rsidRPr="00F15B4D" w:rsidRDefault="00F15B4D" w:rsidP="00F15B4D">
      <w:pPr>
        <w:pStyle w:val="a5"/>
        <w:jc w:val="both"/>
        <w:rPr>
          <w:b w:val="0"/>
          <w:sz w:val="10"/>
          <w:szCs w:val="10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8. ЗАКЛЮЧИТЕЛЬНЫЕ ПОЛОЖЕНИЯ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8.1. Любые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  <w:r w:rsidRPr="00F15B4D">
        <w:rPr>
          <w:b w:val="0"/>
          <w:sz w:val="24"/>
          <w:szCs w:val="24"/>
          <w:u w:val="none"/>
        </w:rPr>
        <w:t>8.2. 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F15B4D" w:rsidRPr="00F15B4D" w:rsidRDefault="00F15B4D" w:rsidP="00F15B4D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15B4D">
        <w:rPr>
          <w:rFonts w:ascii="Times New Roman" w:hAnsi="Times New Roman" w:cs="Times New Roman"/>
        </w:rPr>
        <w:t xml:space="preserve">8.3. Настоящий договор вступает в силу с момента </w:t>
      </w:r>
      <w:r w:rsidRPr="00F15B4D">
        <w:rPr>
          <w:rFonts w:ascii="Times New Roman" w:hAnsi="Times New Roman" w:cs="Times New Roman"/>
          <w:lang w:val="uz-Cyrl-UZ"/>
        </w:rPr>
        <w:t>регистрации договора в Казначестве МФ РУ и</w:t>
      </w:r>
      <w:r w:rsidRPr="00F15B4D">
        <w:rPr>
          <w:rFonts w:ascii="Times New Roman" w:hAnsi="Times New Roman" w:cs="Times New Roman"/>
        </w:rPr>
        <w:t xml:space="preserve"> действ</w:t>
      </w:r>
      <w:r w:rsidRPr="00F15B4D">
        <w:rPr>
          <w:rFonts w:ascii="Times New Roman" w:hAnsi="Times New Roman" w:cs="Times New Roman"/>
          <w:lang w:val="uz-Cyrl-UZ"/>
        </w:rPr>
        <w:t xml:space="preserve">ует </w:t>
      </w:r>
      <w:r w:rsidRPr="00F15B4D">
        <w:rPr>
          <w:rFonts w:ascii="Times New Roman" w:hAnsi="Times New Roman" w:cs="Times New Roman"/>
        </w:rPr>
        <w:t>до</w:t>
      </w:r>
      <w:r w:rsidRPr="00F15B4D">
        <w:rPr>
          <w:rFonts w:ascii="Times New Roman" w:hAnsi="Times New Roman" w:cs="Times New Roman"/>
          <w:lang w:val="uz-Cyrl-UZ"/>
        </w:rPr>
        <w:t xml:space="preserve"> </w:t>
      </w:r>
      <w:r w:rsidRPr="00F15B4D">
        <w:rPr>
          <w:rFonts w:ascii="Times New Roman" w:hAnsi="Times New Roman" w:cs="Times New Roman"/>
          <w:i/>
          <w:u w:val="single"/>
        </w:rPr>
        <w:t>«31» декабря 202</w:t>
      </w:r>
      <w:r w:rsidRPr="00F15B4D">
        <w:rPr>
          <w:rFonts w:ascii="Times New Roman" w:hAnsi="Times New Roman" w:cs="Times New Roman"/>
          <w:i/>
          <w:u w:val="single"/>
          <w:lang w:val="uz-Cyrl-UZ"/>
        </w:rPr>
        <w:t>1</w:t>
      </w:r>
      <w:r w:rsidRPr="00F15B4D">
        <w:rPr>
          <w:rFonts w:ascii="Times New Roman" w:hAnsi="Times New Roman" w:cs="Times New Roman"/>
          <w:i/>
          <w:u w:val="single"/>
        </w:rPr>
        <w:t xml:space="preserve"> года</w:t>
      </w:r>
      <w:r w:rsidRPr="00F15B4D">
        <w:rPr>
          <w:rFonts w:ascii="Times New Roman" w:hAnsi="Times New Roman" w:cs="Times New Roman"/>
          <w:i/>
          <w:u w:val="single"/>
          <w:lang w:val="uz-Cyrl-UZ"/>
        </w:rPr>
        <w:t>.</w:t>
      </w:r>
    </w:p>
    <w:p w:rsidR="00F15B4D" w:rsidRPr="00F15B4D" w:rsidRDefault="00F15B4D" w:rsidP="00F15B4D">
      <w:pPr>
        <w:pStyle w:val="a5"/>
        <w:jc w:val="both"/>
        <w:rPr>
          <w:b w:val="0"/>
          <w:sz w:val="24"/>
          <w:szCs w:val="24"/>
          <w:u w:val="none"/>
        </w:rPr>
      </w:pPr>
    </w:p>
    <w:p w:rsidR="00F15B4D" w:rsidRPr="00F15B4D" w:rsidRDefault="00F15B4D" w:rsidP="00F15B4D">
      <w:pPr>
        <w:pStyle w:val="a5"/>
        <w:jc w:val="both"/>
        <w:rPr>
          <w:b w:val="0"/>
          <w:sz w:val="4"/>
          <w:szCs w:val="24"/>
          <w:u w:val="none"/>
        </w:rPr>
      </w:pPr>
    </w:p>
    <w:p w:rsidR="00F15B4D" w:rsidRPr="00F15B4D" w:rsidRDefault="00F15B4D" w:rsidP="00F15B4D">
      <w:pPr>
        <w:pStyle w:val="a5"/>
        <w:rPr>
          <w:sz w:val="24"/>
          <w:szCs w:val="24"/>
          <w:u w:val="none"/>
        </w:rPr>
      </w:pPr>
      <w:r w:rsidRPr="00F15B4D">
        <w:rPr>
          <w:sz w:val="24"/>
          <w:szCs w:val="24"/>
          <w:u w:val="none"/>
        </w:rPr>
        <w:t>9. ЮРИДИЧЕСКИЕ АДРЕСА СТОРОН</w:t>
      </w:r>
    </w:p>
    <w:p w:rsidR="00F15B4D" w:rsidRPr="00F15B4D" w:rsidRDefault="00F15B4D" w:rsidP="00F15B4D">
      <w:pPr>
        <w:pStyle w:val="a5"/>
        <w:rPr>
          <w:sz w:val="14"/>
          <w:szCs w:val="24"/>
          <w:u w:val="non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15B4D" w:rsidRPr="00F15B4D" w:rsidTr="00626EFD">
        <w:trPr>
          <w:trHeight w:val="70"/>
        </w:trPr>
        <w:tc>
          <w:tcPr>
            <w:tcW w:w="4785" w:type="dxa"/>
          </w:tcPr>
          <w:p w:rsidR="00F15B4D" w:rsidRPr="00F15B4D" w:rsidRDefault="00F15B4D" w:rsidP="00626E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5B4D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F15B4D">
              <w:rPr>
                <w:rFonts w:ascii="Times New Roman" w:hAnsi="Times New Roman" w:cs="Times New Roman"/>
                <w:b/>
              </w:rPr>
              <w:t>ПОДРЯДЧИК</w:t>
            </w:r>
            <w:r w:rsidRPr="00F15B4D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F15B4D" w:rsidRPr="00F15B4D" w:rsidRDefault="00F15B4D" w:rsidP="00626EFD">
            <w:pPr>
              <w:pStyle w:val="a5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4786" w:type="dxa"/>
          </w:tcPr>
          <w:p w:rsidR="00F15B4D" w:rsidRPr="00F15B4D" w:rsidRDefault="00F15B4D" w:rsidP="00626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B4D">
              <w:rPr>
                <w:rFonts w:ascii="Times New Roman" w:hAnsi="Times New Roman" w:cs="Times New Roman"/>
                <w:b/>
              </w:rPr>
              <w:t>«ЗАКАЗЧИК»</w:t>
            </w:r>
          </w:p>
        </w:tc>
      </w:tr>
      <w:tr w:rsidR="00F15B4D" w:rsidRPr="00680F3D" w:rsidTr="00626EFD">
        <w:trPr>
          <w:trHeight w:val="285"/>
        </w:trPr>
        <w:tc>
          <w:tcPr>
            <w:tcW w:w="4785" w:type="dxa"/>
          </w:tcPr>
          <w:p w:rsidR="00F15B4D" w:rsidRPr="00F15B4D" w:rsidRDefault="00F15B4D" w:rsidP="00626EF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5B4D">
              <w:rPr>
                <w:rFonts w:ascii="Times New Roman" w:hAnsi="Times New Roman" w:cs="Times New Roman"/>
                <w:b/>
              </w:rPr>
              <w:t>ООО</w:t>
            </w:r>
            <w:r w:rsidRPr="00F15B4D">
              <w:rPr>
                <w:rFonts w:ascii="Times New Roman" w:hAnsi="Times New Roman" w:cs="Times New Roman"/>
                <w:b/>
                <w:lang w:val="en-US"/>
              </w:rPr>
              <w:t xml:space="preserve"> «SPETS MONTAJ LYUKS SERVIS»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  <w:lang w:val="en-US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  <w:vMerge w:val="restart"/>
          </w:tcPr>
          <w:p w:rsidR="00F15B4D" w:rsidRPr="00F15B4D" w:rsidRDefault="00F15B4D" w:rsidP="00626EFD">
            <w:pPr>
              <w:pStyle w:val="a5"/>
              <w:jc w:val="both"/>
              <w:rPr>
                <w:b w:val="0"/>
                <w:i/>
                <w:sz w:val="24"/>
                <w:szCs w:val="24"/>
                <w:u w:val="none"/>
              </w:rPr>
            </w:pP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Адрес: </w:t>
            </w:r>
            <w:proofErr w:type="spellStart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г.Ташкент</w:t>
            </w:r>
            <w:proofErr w:type="spellEnd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, </w:t>
            </w:r>
            <w:proofErr w:type="spellStart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Алмазарский</w:t>
            </w:r>
            <w:proofErr w:type="spellEnd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 район</w:t>
            </w:r>
            <w:r w:rsidRPr="00F15B4D">
              <w:rPr>
                <w:rStyle w:val="FontStyle16"/>
                <w:rFonts w:ascii="Times New Roman" w:hAnsi="Times New Roman" w:cs="Times New Roman"/>
                <w:bCs/>
                <w:iCs w:val="0"/>
                <w:sz w:val="26"/>
                <w:szCs w:val="26"/>
              </w:rPr>
              <w:t xml:space="preserve"> </w:t>
            </w: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улица </w:t>
            </w:r>
            <w:proofErr w:type="spellStart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А.Каххар</w:t>
            </w:r>
            <w:proofErr w:type="spellEnd"/>
            <w:proofErr w:type="gramStart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,  дом</w:t>
            </w:r>
            <w:proofErr w:type="gramEnd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-19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  <w:vMerge/>
          </w:tcPr>
          <w:p w:rsidR="00F15B4D" w:rsidRPr="00F15B4D" w:rsidRDefault="00F15B4D" w:rsidP="00626EFD">
            <w:pPr>
              <w:pStyle w:val="a5"/>
              <w:jc w:val="both"/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</w:tcPr>
          <w:p w:rsidR="00F15B4D" w:rsidRPr="00F15B4D" w:rsidRDefault="00F15B4D" w:rsidP="00626EFD">
            <w:pPr>
              <w:pStyle w:val="a5"/>
              <w:jc w:val="both"/>
              <w:rPr>
                <w:sz w:val="24"/>
                <w:szCs w:val="24"/>
                <w:u w:val="none"/>
              </w:rPr>
            </w:pP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Р/С:</w:t>
            </w:r>
            <w:r w:rsidRPr="00F15B4D">
              <w:rPr>
                <w:rStyle w:val="FontStyle16"/>
                <w:rFonts w:ascii="Times New Roman" w:hAnsi="Times New Roman" w:cs="Times New Roman"/>
                <w:bCs/>
                <w:iCs w:val="0"/>
                <w:sz w:val="24"/>
                <w:szCs w:val="24"/>
                <w:u w:val="none"/>
              </w:rPr>
              <w:t xml:space="preserve"> </w:t>
            </w:r>
            <w:r w:rsidRPr="00F15B4D">
              <w:rPr>
                <w:sz w:val="24"/>
                <w:szCs w:val="24"/>
                <w:u w:val="none"/>
              </w:rPr>
              <w:t>2020 8000 1008 8305 7001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  <w:vMerge w:val="restart"/>
          </w:tcPr>
          <w:p w:rsidR="00F15B4D" w:rsidRPr="00F15B4D" w:rsidRDefault="00F15B4D" w:rsidP="00626EFD">
            <w:pPr>
              <w:pStyle w:val="a5"/>
              <w:jc w:val="both"/>
              <w:rPr>
                <w:b w:val="0"/>
                <w:i/>
                <w:sz w:val="24"/>
                <w:szCs w:val="24"/>
                <w:u w:val="none"/>
              </w:rPr>
            </w:pP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АТИБ  ИПОТЕКА БАНК </w:t>
            </w:r>
            <w:proofErr w:type="spellStart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Яккасарайский</w:t>
            </w:r>
            <w:proofErr w:type="spellEnd"/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 xml:space="preserve"> филиал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  <w:vMerge/>
          </w:tcPr>
          <w:p w:rsidR="00F15B4D" w:rsidRPr="00F15B4D" w:rsidRDefault="00F15B4D" w:rsidP="00626EFD">
            <w:pPr>
              <w:pStyle w:val="a5"/>
              <w:jc w:val="both"/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</w:tcPr>
          <w:p w:rsidR="00F15B4D" w:rsidRPr="00F15B4D" w:rsidRDefault="00F15B4D" w:rsidP="00626EFD">
            <w:pPr>
              <w:pStyle w:val="a5"/>
              <w:jc w:val="both"/>
              <w:rPr>
                <w:b w:val="0"/>
                <w:i/>
                <w:sz w:val="24"/>
                <w:szCs w:val="24"/>
                <w:u w:val="none"/>
              </w:rPr>
            </w:pP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МФО: 01017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rPr>
          <w:trHeight w:val="285"/>
        </w:trPr>
        <w:tc>
          <w:tcPr>
            <w:tcW w:w="4785" w:type="dxa"/>
          </w:tcPr>
          <w:p w:rsidR="00F15B4D" w:rsidRPr="00F15B4D" w:rsidRDefault="00F15B4D" w:rsidP="00626EFD">
            <w:pPr>
              <w:pStyle w:val="a5"/>
              <w:jc w:val="both"/>
              <w:rPr>
                <w:b w:val="0"/>
                <w:i/>
                <w:sz w:val="24"/>
                <w:szCs w:val="24"/>
                <w:u w:val="none"/>
              </w:rPr>
            </w:pPr>
            <w:r w:rsidRPr="00F15B4D">
              <w:rPr>
                <w:rStyle w:val="FontStyle1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ИНН 305 556 894</w:t>
            </w:r>
          </w:p>
        </w:tc>
        <w:tc>
          <w:tcPr>
            <w:tcW w:w="4786" w:type="dxa"/>
          </w:tcPr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  <w:tr w:rsidR="00F15B4D" w:rsidRPr="00F15B4D" w:rsidTr="00626EFD">
        <w:tc>
          <w:tcPr>
            <w:tcW w:w="4785" w:type="dxa"/>
          </w:tcPr>
          <w:p w:rsidR="00F15B4D" w:rsidRPr="00F15B4D" w:rsidRDefault="00F15B4D" w:rsidP="00626EFD">
            <w:pPr>
              <w:pStyle w:val="a5"/>
              <w:rPr>
                <w:sz w:val="8"/>
                <w:szCs w:val="24"/>
                <w:u w:val="none"/>
              </w:rPr>
            </w:pPr>
          </w:p>
          <w:p w:rsidR="00F15B4D" w:rsidRPr="00F15B4D" w:rsidRDefault="00F15B4D" w:rsidP="00626EFD">
            <w:pPr>
              <w:ind w:right="252"/>
              <w:jc w:val="right"/>
              <w:rPr>
                <w:rFonts w:ascii="Times New Roman" w:hAnsi="Times New Roman" w:cs="Times New Roman"/>
                <w:b/>
              </w:rPr>
            </w:pPr>
          </w:p>
          <w:p w:rsidR="00F15B4D" w:rsidRPr="00F15B4D" w:rsidRDefault="00F15B4D" w:rsidP="00626EFD">
            <w:pPr>
              <w:ind w:right="252"/>
              <w:jc w:val="right"/>
              <w:rPr>
                <w:rFonts w:ascii="Times New Roman" w:hAnsi="Times New Roman" w:cs="Times New Roman"/>
                <w:b/>
              </w:rPr>
            </w:pPr>
            <w:r w:rsidRPr="00F15B4D">
              <w:rPr>
                <w:rFonts w:ascii="Times New Roman" w:hAnsi="Times New Roman" w:cs="Times New Roman"/>
                <w:b/>
              </w:rPr>
              <w:lastRenderedPageBreak/>
              <w:t xml:space="preserve">___________________________ </w:t>
            </w:r>
          </w:p>
          <w:p w:rsidR="00F15B4D" w:rsidRPr="00F15B4D" w:rsidRDefault="00F15B4D" w:rsidP="00626EFD">
            <w:pPr>
              <w:pStyle w:val="a5"/>
              <w:rPr>
                <w:sz w:val="8"/>
                <w:szCs w:val="24"/>
                <w:u w:val="none"/>
              </w:rPr>
            </w:pPr>
          </w:p>
          <w:p w:rsidR="00F15B4D" w:rsidRPr="00F15B4D" w:rsidRDefault="00F15B4D" w:rsidP="00626EFD">
            <w:pPr>
              <w:rPr>
                <w:rFonts w:ascii="Times New Roman" w:hAnsi="Times New Roman" w:cs="Times New Roman"/>
              </w:rPr>
            </w:pPr>
            <w:proofErr w:type="spellStart"/>
            <w:r w:rsidRPr="00F15B4D">
              <w:rPr>
                <w:rFonts w:ascii="Times New Roman" w:hAnsi="Times New Roman" w:cs="Times New Roman"/>
              </w:rPr>
              <w:t>м.п</w:t>
            </w:r>
            <w:proofErr w:type="spellEnd"/>
            <w:r w:rsidRPr="00F15B4D">
              <w:rPr>
                <w:rFonts w:ascii="Times New Roman" w:hAnsi="Times New Roman" w:cs="Times New Roman"/>
              </w:rPr>
              <w:t>.</w:t>
            </w:r>
          </w:p>
          <w:p w:rsidR="00F15B4D" w:rsidRPr="00F15B4D" w:rsidRDefault="00F15B4D" w:rsidP="00626EFD">
            <w:pPr>
              <w:pStyle w:val="a5"/>
              <w:rPr>
                <w:sz w:val="40"/>
                <w:szCs w:val="24"/>
                <w:u w:val="none"/>
              </w:rPr>
            </w:pPr>
          </w:p>
        </w:tc>
        <w:tc>
          <w:tcPr>
            <w:tcW w:w="4786" w:type="dxa"/>
          </w:tcPr>
          <w:p w:rsidR="00F15B4D" w:rsidRPr="00F15B4D" w:rsidRDefault="00F15B4D" w:rsidP="00626EFD">
            <w:pPr>
              <w:ind w:right="252"/>
              <w:jc w:val="right"/>
              <w:rPr>
                <w:rFonts w:ascii="Times New Roman" w:hAnsi="Times New Roman" w:cs="Times New Roman"/>
                <w:b/>
              </w:rPr>
            </w:pPr>
          </w:p>
          <w:p w:rsidR="00F15B4D" w:rsidRPr="00F15B4D" w:rsidRDefault="00F15B4D" w:rsidP="00626EFD">
            <w:pPr>
              <w:ind w:right="252"/>
              <w:jc w:val="right"/>
              <w:rPr>
                <w:rFonts w:ascii="Times New Roman" w:hAnsi="Times New Roman" w:cs="Times New Roman"/>
                <w:b/>
                <w:sz w:val="8"/>
              </w:rPr>
            </w:pPr>
          </w:p>
          <w:p w:rsidR="00F15B4D" w:rsidRPr="00F15B4D" w:rsidRDefault="00F15B4D" w:rsidP="00626EFD">
            <w:pPr>
              <w:ind w:right="252"/>
              <w:jc w:val="right"/>
              <w:rPr>
                <w:rFonts w:ascii="Times New Roman" w:hAnsi="Times New Roman" w:cs="Times New Roman"/>
                <w:b/>
              </w:rPr>
            </w:pPr>
            <w:r w:rsidRPr="00F15B4D">
              <w:rPr>
                <w:rFonts w:ascii="Times New Roman" w:hAnsi="Times New Roman" w:cs="Times New Roman"/>
                <w:b/>
              </w:rPr>
              <w:lastRenderedPageBreak/>
              <w:t xml:space="preserve">___________________________ </w:t>
            </w:r>
          </w:p>
          <w:p w:rsidR="00F15B4D" w:rsidRPr="00F15B4D" w:rsidRDefault="00F15B4D" w:rsidP="00626EFD">
            <w:pPr>
              <w:pStyle w:val="a5"/>
              <w:rPr>
                <w:sz w:val="8"/>
                <w:szCs w:val="24"/>
                <w:u w:val="none"/>
              </w:rPr>
            </w:pPr>
          </w:p>
          <w:p w:rsidR="00F15B4D" w:rsidRPr="00F15B4D" w:rsidRDefault="00F15B4D" w:rsidP="00626EFD">
            <w:pPr>
              <w:rPr>
                <w:rFonts w:ascii="Times New Roman" w:hAnsi="Times New Roman" w:cs="Times New Roman"/>
              </w:rPr>
            </w:pPr>
            <w:proofErr w:type="spellStart"/>
            <w:r w:rsidRPr="00F15B4D">
              <w:rPr>
                <w:rFonts w:ascii="Times New Roman" w:hAnsi="Times New Roman" w:cs="Times New Roman"/>
              </w:rPr>
              <w:t>м.п</w:t>
            </w:r>
            <w:proofErr w:type="spellEnd"/>
            <w:r w:rsidRPr="00F15B4D">
              <w:rPr>
                <w:rFonts w:ascii="Times New Roman" w:hAnsi="Times New Roman" w:cs="Times New Roman"/>
              </w:rPr>
              <w:t>.</w:t>
            </w:r>
          </w:p>
          <w:p w:rsidR="00F15B4D" w:rsidRPr="00F15B4D" w:rsidRDefault="00F15B4D" w:rsidP="00626EFD">
            <w:pPr>
              <w:pStyle w:val="a5"/>
              <w:rPr>
                <w:sz w:val="24"/>
                <w:szCs w:val="24"/>
                <w:u w:val="none"/>
              </w:rPr>
            </w:pPr>
          </w:p>
        </w:tc>
      </w:tr>
    </w:tbl>
    <w:p w:rsidR="00F15B4D" w:rsidRPr="00F15B4D" w:rsidRDefault="00F15B4D" w:rsidP="00A606D1">
      <w:pPr>
        <w:spacing w:after="0"/>
        <w:rPr>
          <w:rFonts w:ascii="Times New Roman" w:hAnsi="Times New Roman" w:cs="Times New Roman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p w:rsidR="00030DF7" w:rsidRPr="00030DF7" w:rsidRDefault="00030DF7" w:rsidP="00A606D1">
      <w:pPr>
        <w:spacing w:after="0"/>
        <w:rPr>
          <w:rFonts w:ascii="Times New Roman" w:hAnsi="Times New Roman" w:cs="Times New Roman"/>
          <w:lang w:val="en-US"/>
        </w:rPr>
      </w:pPr>
    </w:p>
    <w:sectPr w:rsidR="00030DF7" w:rsidRPr="00030DF7" w:rsidSect="00DA61A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1D0"/>
    <w:multiLevelType w:val="singleLevel"/>
    <w:tmpl w:val="5290F226"/>
    <w:lvl w:ilvl="0">
      <w:start w:val="2"/>
      <w:numFmt w:val="decimal"/>
      <w:lvlText w:val="3.%1."/>
      <w:legacy w:legacy="1" w:legacySpace="0" w:legacyIndent="365"/>
      <w:lvlJc w:val="left"/>
      <w:rPr>
        <w:rFonts w:ascii="Arial Narrow" w:hAnsi="Arial Narrow" w:hint="default"/>
      </w:rPr>
    </w:lvl>
  </w:abstractNum>
  <w:abstractNum w:abstractNumId="1" w15:restartNumberingAfterBreak="0">
    <w:nsid w:val="2A8B5848"/>
    <w:multiLevelType w:val="singleLevel"/>
    <w:tmpl w:val="3B8818D2"/>
    <w:lvl w:ilvl="0">
      <w:start w:val="1"/>
      <w:numFmt w:val="decimal"/>
      <w:lvlText w:val="4.%1."/>
      <w:legacy w:legacy="1" w:legacySpace="0" w:legacyIndent="370"/>
      <w:lvlJc w:val="left"/>
      <w:rPr>
        <w:rFonts w:ascii="Arial Narrow" w:hAnsi="Arial Narrow" w:hint="default"/>
      </w:rPr>
    </w:lvl>
  </w:abstractNum>
  <w:abstractNum w:abstractNumId="2" w15:restartNumberingAfterBreak="0">
    <w:nsid w:val="51EE4F2A"/>
    <w:multiLevelType w:val="singleLevel"/>
    <w:tmpl w:val="84841FB0"/>
    <w:lvl w:ilvl="0">
      <w:start w:val="1"/>
      <w:numFmt w:val="decimal"/>
      <w:lvlText w:val="6.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" w15:restartNumberingAfterBreak="0">
    <w:nsid w:val="52914671"/>
    <w:multiLevelType w:val="singleLevel"/>
    <w:tmpl w:val="3D429C70"/>
    <w:lvl w:ilvl="0">
      <w:start w:val="2"/>
      <w:numFmt w:val="decimal"/>
      <w:lvlText w:val="1.%1."/>
      <w:legacy w:legacy="1" w:legacySpace="0" w:legacyIndent="374"/>
      <w:lvlJc w:val="left"/>
      <w:rPr>
        <w:rFonts w:ascii="Arial Narrow" w:hAnsi="Arial Narrow" w:hint="default"/>
      </w:rPr>
    </w:lvl>
  </w:abstractNum>
  <w:abstractNum w:abstractNumId="4" w15:restartNumberingAfterBreak="0">
    <w:nsid w:val="5EC277EA"/>
    <w:multiLevelType w:val="multilevel"/>
    <w:tmpl w:val="F28EF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61000E31"/>
    <w:multiLevelType w:val="multilevel"/>
    <w:tmpl w:val="5E648B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6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BFE2BB7"/>
    <w:multiLevelType w:val="singleLevel"/>
    <w:tmpl w:val="A822D396"/>
    <w:lvl w:ilvl="0">
      <w:start w:val="1"/>
      <w:numFmt w:val="decimal"/>
      <w:lvlText w:val="7.%1."/>
      <w:legacy w:legacy="1" w:legacySpace="0" w:legacyIndent="336"/>
      <w:lvlJc w:val="left"/>
      <w:rPr>
        <w:rFonts w:ascii="Arial Narrow" w:hAnsi="Arial Narrow" w:hint="default"/>
      </w:rPr>
    </w:lvl>
  </w:abstractNum>
  <w:abstractNum w:abstractNumId="7" w15:restartNumberingAfterBreak="0">
    <w:nsid w:val="76697156"/>
    <w:multiLevelType w:val="singleLevel"/>
    <w:tmpl w:val="79E6F588"/>
    <w:lvl w:ilvl="0">
      <w:start w:val="1"/>
      <w:numFmt w:val="decimal"/>
      <w:lvlText w:val="2.%1."/>
      <w:legacy w:legacy="1" w:legacySpace="0" w:legacyIndent="341"/>
      <w:lvlJc w:val="left"/>
      <w:rPr>
        <w:rFonts w:ascii="Arial Narrow" w:hAnsi="Arial Narrow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34"/>
    <w:rsid w:val="000164BA"/>
    <w:rsid w:val="00030DF7"/>
    <w:rsid w:val="00102F0F"/>
    <w:rsid w:val="00297DA6"/>
    <w:rsid w:val="002A45DA"/>
    <w:rsid w:val="00340971"/>
    <w:rsid w:val="0036206B"/>
    <w:rsid w:val="00680F3D"/>
    <w:rsid w:val="00686D78"/>
    <w:rsid w:val="006A35D7"/>
    <w:rsid w:val="006B6ED4"/>
    <w:rsid w:val="00710034"/>
    <w:rsid w:val="00913742"/>
    <w:rsid w:val="00A2412D"/>
    <w:rsid w:val="00A606D1"/>
    <w:rsid w:val="00AE1A60"/>
    <w:rsid w:val="00B31D9E"/>
    <w:rsid w:val="00C279F4"/>
    <w:rsid w:val="00C76574"/>
    <w:rsid w:val="00DA61A8"/>
    <w:rsid w:val="00DF27B4"/>
    <w:rsid w:val="00F15B4D"/>
    <w:rsid w:val="00F81434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468181-3CD9-4AA5-85B4-212E55DE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DF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customStyle="1" w:styleId="Style1">
    <w:name w:val="Style1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30DF7"/>
    <w:pPr>
      <w:widowControl w:val="0"/>
      <w:autoSpaceDE w:val="0"/>
      <w:autoSpaceDN w:val="0"/>
      <w:adjustRightInd w:val="0"/>
      <w:spacing w:after="0" w:line="206" w:lineRule="exact"/>
      <w:ind w:firstLine="624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30DF7"/>
    <w:pPr>
      <w:widowControl w:val="0"/>
      <w:autoSpaceDE w:val="0"/>
      <w:autoSpaceDN w:val="0"/>
      <w:adjustRightInd w:val="0"/>
      <w:spacing w:after="0" w:line="226" w:lineRule="exact"/>
      <w:ind w:firstLine="83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30DF7"/>
    <w:pPr>
      <w:widowControl w:val="0"/>
      <w:autoSpaceDE w:val="0"/>
      <w:autoSpaceDN w:val="0"/>
      <w:adjustRightInd w:val="0"/>
      <w:spacing w:after="0" w:line="197" w:lineRule="exact"/>
      <w:ind w:firstLine="30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30DF7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0DF7"/>
    <w:pPr>
      <w:widowControl w:val="0"/>
      <w:autoSpaceDE w:val="0"/>
      <w:autoSpaceDN w:val="0"/>
      <w:adjustRightInd w:val="0"/>
      <w:spacing w:after="0" w:line="214" w:lineRule="exact"/>
      <w:ind w:hanging="374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30D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rsid w:val="00030DF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18">
    <w:name w:val="Font Style18"/>
    <w:rsid w:val="00030DF7"/>
    <w:rPr>
      <w:rFonts w:ascii="Arial Narrow" w:hAnsi="Arial Narrow" w:cs="Arial Narrow"/>
      <w:i/>
      <w:iCs/>
      <w:sz w:val="22"/>
      <w:szCs w:val="22"/>
    </w:rPr>
  </w:style>
  <w:style w:type="character" w:customStyle="1" w:styleId="FontStyle19">
    <w:name w:val="Font Style19"/>
    <w:rsid w:val="00030DF7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rsid w:val="00030DF7"/>
    <w:rPr>
      <w:rFonts w:ascii="Arial Narrow" w:hAnsi="Arial Narrow" w:cs="Arial Narrow"/>
      <w:i/>
      <w:iCs/>
      <w:sz w:val="22"/>
      <w:szCs w:val="22"/>
    </w:rPr>
  </w:style>
  <w:style w:type="character" w:customStyle="1" w:styleId="FontStyle16">
    <w:name w:val="Font Style16"/>
    <w:rsid w:val="00030DF7"/>
    <w:rPr>
      <w:rFonts w:ascii="Arial Narrow" w:hAnsi="Arial Narrow" w:cs="Arial Narrow"/>
      <w:b/>
      <w:bCs/>
      <w:i/>
      <w:iCs/>
      <w:sz w:val="22"/>
      <w:szCs w:val="22"/>
    </w:rPr>
  </w:style>
  <w:style w:type="paragraph" w:styleId="2">
    <w:name w:val="Body Text 2"/>
    <w:basedOn w:val="a"/>
    <w:link w:val="20"/>
    <w:rsid w:val="00F15B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5B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F15B4D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1">
    <w:name w:val="Стиль1"/>
    <w:rsid w:val="00F15B4D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 1</cp:lastModifiedBy>
  <cp:revision>16</cp:revision>
  <cp:lastPrinted>2021-11-02T15:18:00Z</cp:lastPrinted>
  <dcterms:created xsi:type="dcterms:W3CDTF">2020-02-25T12:54:00Z</dcterms:created>
  <dcterms:modified xsi:type="dcterms:W3CDTF">2022-07-28T06:18:00Z</dcterms:modified>
</cp:coreProperties>
</file>